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EE" w:rsidRPr="00E565EE" w:rsidRDefault="006F46B3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«Отдел</w:t>
      </w:r>
      <w:r w:rsidR="00E565EE"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proofErr w:type="spellStart"/>
      <w:r w:rsidR="00E565EE"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Урус-Мартановского</w:t>
      </w:r>
      <w:proofErr w:type="spellEnd"/>
      <w:r w:rsidR="00E565EE"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«СРЕДНЯЯ ОБЩЕОБРАЗОВАТЕЛЬНАЯ ШКОЛА № 3 </w:t>
      </w:r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ИМЕНИ МОВЛДИ ПАХАЕВА С.СТАРЫЕ АТАГИ</w:t>
      </w:r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УРУС-МАРТАНОВСКОГО МУНИЦИПАЛЬНОГО РАЙОНА»                     </w:t>
      </w:r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«СОШ №3 </w:t>
      </w:r>
      <w:proofErr w:type="spellStart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им.М.Пахаева</w:t>
      </w:r>
      <w:proofErr w:type="spellEnd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с.Старые</w:t>
      </w:r>
      <w:proofErr w:type="spellEnd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Атаги»</w:t>
      </w:r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</w:t>
      </w:r>
      <w:proofErr w:type="spellEnd"/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E565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урхалла</w:t>
      </w:r>
      <w:proofErr w:type="spellEnd"/>
      <w:r w:rsidRPr="00E565E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ЙОККХАЧУ АТАГ1АН   ПАХАЕВ МОВЛДИН Ц1АРАХ №3 ЙОЛУ </w:t>
      </w:r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ЮККЪЕРА ЮКЪАРДЕШАРАН ШКОЛА</w:t>
      </w:r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E565EE" w:rsidRPr="00E565EE" w:rsidRDefault="00E565EE" w:rsidP="00E565EE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(МБЮУ «</w:t>
      </w:r>
      <w:proofErr w:type="spellStart"/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Йоккхачу</w:t>
      </w:r>
      <w:proofErr w:type="spellEnd"/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Атаг1ан </w:t>
      </w:r>
      <w:proofErr w:type="spellStart"/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Пахаев</w:t>
      </w:r>
      <w:proofErr w:type="spellEnd"/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М. ц1арах № 3 </w:t>
      </w:r>
      <w:proofErr w:type="spellStart"/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E565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ЮЮШ</w:t>
      </w:r>
      <w:r w:rsidRPr="00E565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</w:p>
    <w:p w:rsidR="00E565EE" w:rsidRDefault="00E565EE" w:rsidP="00E565E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E565EE" w:rsidRDefault="00E565EE" w:rsidP="00E565E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</w:pPr>
    </w:p>
    <w:p w:rsidR="00935ECF" w:rsidRPr="00925888" w:rsidRDefault="00935ECF" w:rsidP="00E565E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9258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Справка</w:t>
      </w:r>
    </w:p>
    <w:p w:rsidR="00935ECF" w:rsidRPr="00925888" w:rsidRDefault="00935ECF" w:rsidP="00E565E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9258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об итогах контроля за работой</w:t>
      </w:r>
      <w:r w:rsidR="0039571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кураторов</w:t>
      </w:r>
      <w:r w:rsidRPr="009258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258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молодых  специалистов</w:t>
      </w:r>
      <w:proofErr w:type="gramEnd"/>
    </w:p>
    <w:p w:rsidR="00395711" w:rsidRDefault="00DD2347" w:rsidP="00E565EE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МБОУ “СОШ № 3 им.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М.Пахаева</w:t>
      </w:r>
      <w:proofErr w:type="spellEnd"/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="00CF5CF5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с.</w:t>
      </w: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Старые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 xml:space="preserve"> Атаги</w:t>
      </w:r>
      <w:r w:rsidR="00935ECF" w:rsidRPr="0092588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  <w:lang w:eastAsia="ru-RU"/>
        </w:rPr>
        <w:t>”</w:t>
      </w:r>
    </w:p>
    <w:p w:rsidR="00935ECF" w:rsidRPr="00395711" w:rsidRDefault="00935ECF" w:rsidP="00395711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color w:val="111115"/>
          <w:sz w:val="20"/>
          <w:szCs w:val="20"/>
          <w:lang w:eastAsia="ru-RU"/>
        </w:rPr>
      </w:pPr>
      <w:r w:rsidRPr="00935ECF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В соответствии </w:t>
      </w:r>
      <w:r w:rsidR="00843192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с планом и положением о ВСОКО МБОУ </w:t>
      </w:r>
      <w:r w:rsidR="00395711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«СОШ № 3 им. </w:t>
      </w:r>
      <w:proofErr w:type="spellStart"/>
      <w:r w:rsidR="00395711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М.Пахаева</w:t>
      </w:r>
      <w:proofErr w:type="spellEnd"/>
      <w:r w:rsidR="00395711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95711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с.Старые</w:t>
      </w:r>
      <w:proofErr w:type="spellEnd"/>
      <w:r w:rsidR="00395711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="00395711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Атаги»</w:t>
      </w:r>
      <w:r w:rsidR="00723A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с</w:t>
      </w:r>
      <w:proofErr w:type="gramEnd"/>
      <w:r w:rsidR="00723A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7   по 31 ноя</w:t>
      </w:r>
      <w:r w:rsidR="00843192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</w:t>
      </w:r>
      <w:r w:rsidR="00395711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ря  руководителем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МС был проведен контроль</w:t>
      </w:r>
      <w:r w:rsidR="00843192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за работой кураторов молодых педагогов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723AA5" w:rsidRDefault="00723AA5" w:rsidP="0072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2022-2023</w:t>
      </w:r>
      <w:r w:rsidRPr="000F5DB9">
        <w:rPr>
          <w:rFonts w:ascii="Times New Roman" w:hAnsi="Times New Roman" w:cs="Times New Roman"/>
          <w:sz w:val="28"/>
          <w:szCs w:val="28"/>
        </w:rPr>
        <w:t xml:space="preserve"> учебном году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0F5DB9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«СОШ № 3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М.Пахаева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Старые Атаги» охвачены</w:t>
      </w:r>
      <w:r w:rsidRPr="00AB377D">
        <w:rPr>
          <w:rFonts w:ascii="Times New Roman" w:hAnsi="Times New Roman" w:cs="Times New Roman"/>
          <w:sz w:val="28"/>
          <w:szCs w:val="28"/>
        </w:rPr>
        <w:t xml:space="preserve"> формами наставничества </w:t>
      </w:r>
      <w:r>
        <w:rPr>
          <w:rFonts w:ascii="Times New Roman" w:hAnsi="Times New Roman" w:cs="Times New Roman"/>
          <w:sz w:val="28"/>
          <w:szCs w:val="28"/>
        </w:rPr>
        <w:t>следующие педагоги:</w:t>
      </w:r>
    </w:p>
    <w:p w:rsidR="00395711" w:rsidRDefault="00395711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tbl>
      <w:tblPr>
        <w:tblStyle w:val="TableGrid"/>
        <w:tblW w:w="10342" w:type="dxa"/>
        <w:tblInd w:w="-572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499"/>
        <w:gridCol w:w="1403"/>
        <w:gridCol w:w="1348"/>
        <w:gridCol w:w="1135"/>
        <w:gridCol w:w="1580"/>
        <w:gridCol w:w="1605"/>
        <w:gridCol w:w="1189"/>
        <w:gridCol w:w="1583"/>
      </w:tblGrid>
      <w:tr w:rsidR="00723AA5" w:rsidRPr="00AB377D" w:rsidTr="00723AA5">
        <w:trPr>
          <w:trHeight w:val="637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13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№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after="105" w:line="259" w:lineRule="auto"/>
              <w:ind w:right="5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ФИО </w:t>
            </w:r>
          </w:p>
          <w:p w:rsidR="00723AA5" w:rsidRPr="00AB377D" w:rsidRDefault="00723AA5" w:rsidP="000C6DFE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наставника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Контактные данные 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77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   Год рождения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Форма наставничества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ФИО  наставляемого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Место работы наставника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Мероприятия программы наставничества </w:t>
            </w:r>
          </w:p>
        </w:tc>
      </w:tr>
      <w:tr w:rsidR="00723AA5" w:rsidRPr="00AB377D" w:rsidTr="00723AA5">
        <w:trPr>
          <w:trHeight w:val="21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723AA5">
            <w:pPr>
              <w:numPr>
                <w:ilvl w:val="0"/>
                <w:numId w:val="1"/>
              </w:numPr>
              <w:spacing w:after="164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Ахмадова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Седа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Майрбековна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8938 9104107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1977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учитель-учитель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Вагапова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Халимат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Аптиевна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3 им. М.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Старые Атаги»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Анкетирование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наствляемых</w:t>
            </w:r>
            <w:proofErr w:type="spellEnd"/>
          </w:p>
        </w:tc>
      </w:tr>
      <w:tr w:rsidR="00723AA5" w:rsidRPr="00AB377D" w:rsidTr="00723AA5">
        <w:trPr>
          <w:trHeight w:val="213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723AA5">
            <w:pPr>
              <w:numPr>
                <w:ilvl w:val="0"/>
                <w:numId w:val="1"/>
              </w:numPr>
              <w:spacing w:after="164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Яшуркаева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Хава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Андиевна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89289530154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1988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after="164" w:line="250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учитель-учитель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Гехаева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Малида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Байалиевна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after="164" w:line="250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3 им. М.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Старые Атаги»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Проведение встречи - планирования рабочего процесса в рамках программы наставничества</w:t>
            </w:r>
          </w:p>
        </w:tc>
      </w:tr>
      <w:tr w:rsidR="00723AA5" w:rsidRPr="00AB377D" w:rsidTr="00723AA5">
        <w:trPr>
          <w:trHeight w:val="2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723AA5">
            <w:pPr>
              <w:numPr>
                <w:ilvl w:val="0"/>
                <w:numId w:val="1"/>
              </w:numPr>
              <w:spacing w:after="164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Миназова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Хадиш</w:t>
            </w:r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ат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Лечиевна</w:t>
            </w:r>
            <w:proofErr w:type="spellEnd"/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723AA5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r w:rsidRPr="00723AA5">
              <w:rPr>
                <w:rFonts w:ascii="Times New Roman" w:hAnsi="Times New Roman" w:cs="Times New Roman"/>
                <w:color w:val="000000"/>
              </w:rPr>
              <w:t>89635852519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1962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учитель-учитель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Мударов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Асламбек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</w:rPr>
              <w:t>Саламбекович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after="164" w:line="250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3 им. М.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Старые Атаги»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Семинар "Модель современного урока"</w:t>
            </w:r>
          </w:p>
        </w:tc>
      </w:tr>
      <w:tr w:rsidR="00723AA5" w:rsidRPr="00AB377D" w:rsidTr="00723AA5">
        <w:trPr>
          <w:trHeight w:val="214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723AA5">
            <w:pPr>
              <w:numPr>
                <w:ilvl w:val="0"/>
                <w:numId w:val="1"/>
              </w:numPr>
              <w:spacing w:after="164" w:line="259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Мударов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Рустам Русланович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8928 2695822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1988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after="164" w:line="250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 xml:space="preserve"> учитель-учитель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2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Пахаев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</w:rPr>
              <w:t xml:space="preserve"> Сайд-Ибрагим Сайд-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</w:rPr>
              <w:t>Ахмедович</w:t>
            </w:r>
            <w:proofErr w:type="spell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after="164" w:line="250" w:lineRule="auto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«СОШ № 3 им. М. </w:t>
            </w:r>
            <w:proofErr w:type="spellStart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Пахаева</w:t>
            </w:r>
            <w:proofErr w:type="spellEnd"/>
            <w:r w:rsidRPr="00AB37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 Старые Атаги» 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AA5" w:rsidRPr="00AB377D" w:rsidRDefault="00723AA5" w:rsidP="000C6DFE">
            <w:pPr>
              <w:spacing w:line="259" w:lineRule="auto"/>
              <w:ind w:left="3"/>
              <w:rPr>
                <w:rFonts w:ascii="Times New Roman" w:hAnsi="Times New Roman" w:cs="Times New Roman"/>
                <w:color w:val="000000"/>
              </w:rPr>
            </w:pPr>
            <w:r w:rsidRPr="00AB377D">
              <w:rPr>
                <w:rFonts w:ascii="Times New Roman" w:hAnsi="Times New Roman" w:cs="Times New Roman"/>
                <w:color w:val="000000"/>
              </w:rPr>
              <w:t>Семинар "Современный урок"</w:t>
            </w:r>
          </w:p>
        </w:tc>
      </w:tr>
    </w:tbl>
    <w:p w:rsidR="00723AA5" w:rsidRPr="00E565EE" w:rsidRDefault="00723AA5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395711" w:rsidRPr="00723AA5" w:rsidRDefault="00723AA5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    </w:t>
      </w:r>
      <w:r w:rsidR="00935ECF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Наставничество </w:t>
      </w:r>
      <w:proofErr w:type="gramStart"/>
      <w:r w:rsidR="00935ECF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осуществляют  опытные</w:t>
      </w:r>
      <w:proofErr w:type="gramEnd"/>
      <w:r w:rsidR="00935ECF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учителя старшей школы, что способствует благоприятной адаптац</w:t>
      </w:r>
      <w:r w:rsid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ии молодых специалистов </w:t>
      </w: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 школе.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Разнообразные формы работы с молодыми специалистами способствуют развитию познавательного интереса к профессии, активному освоению приемов работы с детьми и их родителями, оказывает положительное влияние на совершенствование профессиональной деятельности.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Мероприятия проводятся по плану, составленному с учетом запросов и трудностей начинающих педагогов. Учителя дают рекомендации молодым специалистам по ведению и оформлению документов. Проводят контроль над составлением и осуществлением тематического планирования, а также делятся опытом, а также помогают </w:t>
      </w:r>
      <w:proofErr w:type="gramStart"/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  подготовке</w:t>
      </w:r>
      <w:proofErr w:type="gramEnd"/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различных мероприятий и уроков. При посещении уроков молодого учителя наставниками были сделаны рекомендации, которые молодые специалисты</w:t>
      </w:r>
      <w:r w:rsidR="00BE2F86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стараются соблюдать. К </w:t>
      </w:r>
      <w:proofErr w:type="gramStart"/>
      <w:r w:rsidR="00BE2F86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работе 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привлекаются</w:t>
      </w:r>
      <w:proofErr w:type="gramEnd"/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опытные, творческие педагоги. В рамках школы рассматриваются теоретические и практические вопросы. Молодые учителя делятся своими трудностями и проблемами, и коллектив совместно ищет пути их решения. Успехом пользуются дискуссии, в рамках которых обсуждаются спорные вопросы педагогической теории и практики. Каждый учитель высказывает свое мнение и отстаивает его. Активно используются открытые внеклассные мероприятия и уроки с последующим обсуждением увиденного, семинары-практикумы, где теоретический материал подкрепляется примером из практики, показом отдельных приемов и способов работы.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Контроль работы молодых специалистов проводился по нескольким направлениям: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</w:t>
      </w:r>
      <w:r w:rsidR="00E565EE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анализ посещенных уроков;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</w:t>
      </w:r>
      <w:r w:rsidR="00E565EE"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анализ воспитательной работы;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анализ ведения школьной документации.</w:t>
      </w:r>
    </w:p>
    <w:p w:rsidR="00E565EE" w:rsidRPr="00E565EE" w:rsidRDefault="00E565EE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E565EE" w:rsidRPr="00E565EE" w:rsidRDefault="00E565EE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1.     Анализ посещенных уроков.</w:t>
      </w:r>
    </w:p>
    <w:p w:rsidR="00E565EE" w:rsidRPr="00E565EE" w:rsidRDefault="00E565EE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Анализ посещенных уроков показал, что молодые специалисты владеют своим предметом, осваивают современные образовательные технологии, формы и методы работы, частично используют их на своих уроках. Однако, они слабо владеют методикой преподавания и организации урока.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2.     Анализ воспитательной работы.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Анализ воспитательной работы показал, что молодые специалисты на своих уроках и во внеурочное время способствуют: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lastRenderedPageBreak/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        развитию школьных традиций, создавая </w:t>
      </w:r>
      <w:proofErr w:type="gramStart"/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благоприятные  условия</w:t>
      </w:r>
      <w:proofErr w:type="gramEnd"/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для всестороннего развития личности учащихся;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формированию активной гражданкой позиции;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вовлекают родителей в жизнь школы и класса;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</w:t>
      </w:r>
      <w:proofErr w:type="gramStart"/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повышению  у</w:t>
      </w:r>
      <w:proofErr w:type="gramEnd"/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 xml:space="preserve"> учащихся интереса к урочной и внеурочной работе;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формированию духовно-нравственных ценностей.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4.     Анализ ведения школьной документации.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Анализ ведения школьной документации показал, что молодые специалисты добросовестно относятся к ведению школьной документации, своевременно заполняются журналы, систематически проверяются контрольные и рабочие тетради, своевременно сдаются все отчетные документы.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Однако молодые специалисты допускают подтирки при заполнении журналов, в связи, с чем с молодыми специалистами был проведен повторный инструктаж о ведении школьных журналов.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Вывод: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Проведенный контроль показал, что молодые специалисты адаптировались в новом коллективе, добросовестно относятся к своей работе. Работают над самообразованием, повышением педагогического мастерства и профессионально уровня. В соответствии с планом работы МС и МО проводят открытые уроки, внеклассные мероприятия, участвуют в проведении семинаров.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посещать уроки наставников, опытных учителей;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учителям наставникам продолжить работу с молодыми учителями;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использовать современные технологии, формы и методы работы;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разнообразить типы и виды уроков;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соблюдать структуру и логические переходы от одного этапа к другому;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рационально использовать время на своих уроках;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обратить внимание на воспитательный процесс учащихся;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ind w:left="360" w:hanging="360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  <w:r w:rsidRPr="00E565EE">
        <w:rPr>
          <w:rFonts w:ascii="Symbol" w:eastAsia="Times New Roman" w:hAnsi="Symbol" w:cs="Times New Roman"/>
          <w:color w:val="111115"/>
          <w:sz w:val="28"/>
          <w:szCs w:val="28"/>
          <w:bdr w:val="none" w:sz="0" w:space="0" w:color="auto" w:frame="1"/>
          <w:lang w:eastAsia="ru-RU"/>
        </w:rPr>
        <w:t></w:t>
      </w:r>
      <w:r w:rsidRPr="00E565EE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lang w:eastAsia="ru-RU"/>
        </w:rPr>
        <w:t>        следить за ведением школьной документации.</w:t>
      </w:r>
    </w:p>
    <w:p w:rsidR="00935ECF" w:rsidRPr="00E565EE" w:rsidRDefault="00935ECF" w:rsidP="00E565E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111115"/>
          <w:sz w:val="28"/>
          <w:szCs w:val="28"/>
          <w:lang w:eastAsia="ru-RU"/>
        </w:rPr>
      </w:pPr>
    </w:p>
    <w:p w:rsidR="00DF21F4" w:rsidRDefault="00E565EE">
      <w:r>
        <w:t xml:space="preserve">    </w:t>
      </w:r>
    </w:p>
    <w:p w:rsidR="00E565EE" w:rsidRDefault="00E565EE"/>
    <w:p w:rsidR="00E565EE" w:rsidRDefault="00E565EE"/>
    <w:p w:rsidR="00E565EE" w:rsidRDefault="00E565EE"/>
    <w:p w:rsidR="00E565EE" w:rsidRDefault="00E565EE"/>
    <w:p w:rsidR="00E565EE" w:rsidRPr="00E565EE" w:rsidRDefault="00E565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23AA5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E565EE">
        <w:rPr>
          <w:rFonts w:ascii="Times New Roman" w:hAnsi="Times New Roman" w:cs="Times New Roman"/>
          <w:sz w:val="28"/>
          <w:szCs w:val="28"/>
        </w:rPr>
        <w:t xml:space="preserve">Руководитель МС                                                   </w:t>
      </w:r>
      <w:proofErr w:type="spellStart"/>
      <w:r w:rsidRPr="00E565EE">
        <w:rPr>
          <w:rFonts w:ascii="Times New Roman" w:hAnsi="Times New Roman" w:cs="Times New Roman"/>
          <w:sz w:val="28"/>
          <w:szCs w:val="28"/>
        </w:rPr>
        <w:t>Амагова</w:t>
      </w:r>
      <w:proofErr w:type="spellEnd"/>
      <w:r w:rsidRPr="00E565EE">
        <w:rPr>
          <w:rFonts w:ascii="Times New Roman" w:hAnsi="Times New Roman" w:cs="Times New Roman"/>
          <w:sz w:val="28"/>
          <w:szCs w:val="28"/>
        </w:rPr>
        <w:t xml:space="preserve"> З.М-Э.</w:t>
      </w:r>
    </w:p>
    <w:sectPr w:rsidR="00E565EE" w:rsidRPr="00E565EE" w:rsidSect="00E565EE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C5488"/>
    <w:multiLevelType w:val="hybridMultilevel"/>
    <w:tmpl w:val="7E5A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ECF"/>
    <w:rsid w:val="000C1745"/>
    <w:rsid w:val="00395711"/>
    <w:rsid w:val="006F46B3"/>
    <w:rsid w:val="00723AA5"/>
    <w:rsid w:val="00843192"/>
    <w:rsid w:val="00925888"/>
    <w:rsid w:val="00935ECF"/>
    <w:rsid w:val="00BE2F86"/>
    <w:rsid w:val="00CF5CF5"/>
    <w:rsid w:val="00DD2347"/>
    <w:rsid w:val="00DF21F4"/>
    <w:rsid w:val="00E17B0A"/>
    <w:rsid w:val="00E5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0123"/>
  <w15:chartTrackingRefBased/>
  <w15:docId w15:val="{3246E071-EA48-4D55-99E3-478FA697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745"/>
    <w:pPr>
      <w:keepNext/>
      <w:keepLines/>
      <w:spacing w:before="240" w:after="0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745"/>
    <w:rPr>
      <w:rFonts w:ascii="Times New Roman" w:eastAsiaTheme="majorEastAsia" w:hAnsi="Times New Roman" w:cstheme="majorBidi"/>
      <w:sz w:val="28"/>
      <w:szCs w:val="32"/>
    </w:rPr>
  </w:style>
  <w:style w:type="table" w:styleId="a3">
    <w:name w:val="Table Grid"/>
    <w:basedOn w:val="a1"/>
    <w:uiPriority w:val="59"/>
    <w:rsid w:val="00395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23AA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2022-01-30T11:20:00Z</dcterms:created>
  <dcterms:modified xsi:type="dcterms:W3CDTF">2022-12-21T12:03:00Z</dcterms:modified>
</cp:coreProperties>
</file>