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9C7BD" w14:textId="77777777" w:rsidR="008053C4" w:rsidRDefault="00BC653D" w:rsidP="00BC653D">
      <w:pPr>
        <w:widowControl w:val="0"/>
        <w:autoSpaceDE w:val="0"/>
        <w:autoSpaceDN w:val="0"/>
        <w:spacing w:before="75" w:after="0" w:line="240" w:lineRule="auto"/>
        <w:ind w:right="449"/>
        <w:jc w:val="right"/>
        <w:rPr>
          <w:rFonts w:ascii="Times New Roman" w:eastAsia="Times New Roman" w:hAnsi="Times New Roman" w:cs="Times New Roman"/>
          <w:sz w:val="28"/>
          <w:szCs w:val="28"/>
        </w:rPr>
      </w:pPr>
      <w:r w:rsidRPr="00BC653D">
        <w:rPr>
          <w:rFonts w:ascii="Times New Roman" w:eastAsia="Times New Roman" w:hAnsi="Times New Roman" w:cs="Times New Roman"/>
          <w:sz w:val="28"/>
          <w:szCs w:val="28"/>
        </w:rPr>
        <w:t xml:space="preserve">Приложение к приказу </w:t>
      </w:r>
    </w:p>
    <w:p w14:paraId="7D382751" w14:textId="77777777" w:rsidR="00D15B61" w:rsidRDefault="00D15B61" w:rsidP="00BC653D">
      <w:pPr>
        <w:widowControl w:val="0"/>
        <w:autoSpaceDE w:val="0"/>
        <w:autoSpaceDN w:val="0"/>
        <w:spacing w:before="75" w:after="0" w:line="240" w:lineRule="auto"/>
        <w:ind w:right="449"/>
        <w:jc w:val="right"/>
        <w:rPr>
          <w:rFonts w:ascii="Times New Roman" w:eastAsia="Calibri" w:hAnsi="Times New Roman" w:cs="Times New Roman"/>
          <w:sz w:val="28"/>
          <w:szCs w:val="24"/>
        </w:rPr>
      </w:pPr>
      <w:r>
        <w:rPr>
          <w:rFonts w:ascii="Times New Roman" w:eastAsia="Calibri" w:hAnsi="Times New Roman" w:cs="Times New Roman"/>
          <w:sz w:val="28"/>
          <w:szCs w:val="24"/>
        </w:rPr>
        <w:t xml:space="preserve">МБОУ «СОШ № 3 </w:t>
      </w:r>
    </w:p>
    <w:p w14:paraId="4C24D1A7" w14:textId="6E495525" w:rsidR="00D15B61" w:rsidRDefault="00D15B61" w:rsidP="00BC653D">
      <w:pPr>
        <w:widowControl w:val="0"/>
        <w:autoSpaceDE w:val="0"/>
        <w:autoSpaceDN w:val="0"/>
        <w:spacing w:before="75" w:after="0" w:line="240" w:lineRule="auto"/>
        <w:ind w:right="449"/>
        <w:jc w:val="right"/>
        <w:rPr>
          <w:rFonts w:ascii="Times New Roman" w:eastAsia="Calibri" w:hAnsi="Times New Roman" w:cs="Times New Roman"/>
          <w:sz w:val="28"/>
          <w:szCs w:val="24"/>
        </w:rPr>
      </w:pPr>
      <w:r>
        <w:rPr>
          <w:rFonts w:ascii="Times New Roman" w:eastAsia="Calibri" w:hAnsi="Times New Roman" w:cs="Times New Roman"/>
          <w:sz w:val="28"/>
          <w:szCs w:val="24"/>
        </w:rPr>
        <w:t xml:space="preserve">им. М. </w:t>
      </w:r>
      <w:proofErr w:type="spellStart"/>
      <w:r>
        <w:rPr>
          <w:rFonts w:ascii="Times New Roman" w:eastAsia="Calibri" w:hAnsi="Times New Roman" w:cs="Times New Roman"/>
          <w:sz w:val="28"/>
          <w:szCs w:val="24"/>
        </w:rPr>
        <w:t>Пахаева</w:t>
      </w:r>
      <w:proofErr w:type="spellEnd"/>
      <w:r>
        <w:rPr>
          <w:rFonts w:ascii="Times New Roman" w:eastAsia="Calibri" w:hAnsi="Times New Roman" w:cs="Times New Roman"/>
          <w:sz w:val="28"/>
          <w:szCs w:val="24"/>
        </w:rPr>
        <w:t xml:space="preserve"> с. Старые-Атаги»</w:t>
      </w:r>
    </w:p>
    <w:p w14:paraId="64307C91" w14:textId="5164A19F" w:rsidR="00BC653D" w:rsidRPr="00BC653D" w:rsidRDefault="00675098" w:rsidP="00BC653D">
      <w:pPr>
        <w:widowControl w:val="0"/>
        <w:autoSpaceDE w:val="0"/>
        <w:autoSpaceDN w:val="0"/>
        <w:spacing w:before="75" w:after="0" w:line="240" w:lineRule="auto"/>
        <w:ind w:right="44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29 августа </w:t>
      </w:r>
      <w:r w:rsidR="00BC653D" w:rsidRPr="00BC653D">
        <w:rPr>
          <w:rFonts w:ascii="Times New Roman" w:eastAsia="Times New Roman" w:hAnsi="Times New Roman" w:cs="Times New Roman"/>
          <w:sz w:val="28"/>
          <w:szCs w:val="28"/>
        </w:rPr>
        <w:t xml:space="preserve">2025 года № </w:t>
      </w:r>
      <w:r>
        <w:rPr>
          <w:rFonts w:ascii="Times New Roman" w:eastAsia="Times New Roman" w:hAnsi="Times New Roman" w:cs="Times New Roman"/>
          <w:sz w:val="28"/>
          <w:szCs w:val="28"/>
        </w:rPr>
        <w:t>95-од</w:t>
      </w:r>
      <w:bookmarkStart w:id="0" w:name="_GoBack"/>
      <w:bookmarkEnd w:id="0"/>
    </w:p>
    <w:p w14:paraId="3327C0BC" w14:textId="77777777" w:rsidR="00BC653D" w:rsidRPr="00BC653D" w:rsidRDefault="00BC653D" w:rsidP="00BC653D">
      <w:pPr>
        <w:widowControl w:val="0"/>
        <w:autoSpaceDE w:val="0"/>
        <w:autoSpaceDN w:val="0"/>
        <w:spacing w:before="75" w:after="0" w:line="240" w:lineRule="auto"/>
        <w:ind w:right="449"/>
        <w:jc w:val="center"/>
        <w:rPr>
          <w:rFonts w:ascii="Times New Roman" w:eastAsia="Times New Roman" w:hAnsi="Times New Roman" w:cs="Times New Roman"/>
          <w:sz w:val="28"/>
          <w:szCs w:val="28"/>
        </w:rPr>
      </w:pPr>
    </w:p>
    <w:p w14:paraId="1719C205" w14:textId="77777777" w:rsidR="00BC653D" w:rsidRPr="00BC653D" w:rsidRDefault="00BC653D" w:rsidP="00BC653D">
      <w:pPr>
        <w:widowControl w:val="0"/>
        <w:autoSpaceDE w:val="0"/>
        <w:autoSpaceDN w:val="0"/>
        <w:spacing w:before="75" w:after="0" w:line="240" w:lineRule="auto"/>
        <w:ind w:right="449"/>
        <w:jc w:val="center"/>
        <w:rPr>
          <w:rFonts w:ascii="Times New Roman" w:eastAsia="Times New Roman" w:hAnsi="Times New Roman" w:cs="Times New Roman"/>
          <w:sz w:val="28"/>
          <w:szCs w:val="28"/>
        </w:rPr>
      </w:pPr>
    </w:p>
    <w:p w14:paraId="5234E580"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r w:rsidRPr="00BC653D">
        <w:rPr>
          <w:rFonts w:ascii="Times New Roman" w:eastAsia="Times New Roman" w:hAnsi="Times New Roman" w:cs="Times New Roman"/>
          <w:sz w:val="28"/>
          <w:szCs w:val="28"/>
        </w:rPr>
        <w:t>Изменения в основной образовательной программе</w:t>
      </w:r>
    </w:p>
    <w:p w14:paraId="5255355E"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r w:rsidRPr="00BC653D">
        <w:rPr>
          <w:rFonts w:ascii="Times New Roman" w:eastAsia="Times New Roman" w:hAnsi="Times New Roman" w:cs="Times New Roman"/>
          <w:spacing w:val="40"/>
          <w:sz w:val="28"/>
          <w:szCs w:val="28"/>
        </w:rPr>
        <w:t xml:space="preserve"> </w:t>
      </w:r>
      <w:r w:rsidRPr="00BC653D">
        <w:rPr>
          <w:rFonts w:ascii="Times New Roman" w:eastAsia="Times New Roman" w:hAnsi="Times New Roman" w:cs="Times New Roman"/>
          <w:sz w:val="28"/>
          <w:szCs w:val="28"/>
        </w:rPr>
        <w:t>начального общего образования в соответствии с приказом Министерства просвещения Российской Федерации от 09.10.2024 № 704</w:t>
      </w:r>
    </w:p>
    <w:p w14:paraId="29ED3722"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pacing w:val="-2"/>
          <w:sz w:val="28"/>
          <w:szCs w:val="28"/>
        </w:rPr>
      </w:pPr>
      <w:r w:rsidRPr="00BC653D">
        <w:rPr>
          <w:rFonts w:ascii="Times New Roman" w:eastAsia="Times New Roman" w:hAnsi="Times New Roman" w:cs="Times New Roman"/>
          <w:sz w:val="28"/>
          <w:szCs w:val="28"/>
        </w:rPr>
        <w:t xml:space="preserve"> «О внесении изменений в некоторые приказы Министерства просвещения Российской Федерации,</w:t>
      </w:r>
      <w:r w:rsidRPr="00BC653D">
        <w:rPr>
          <w:rFonts w:ascii="Times New Roman" w:eastAsia="Times New Roman" w:hAnsi="Times New Roman" w:cs="Times New Roman"/>
          <w:spacing w:val="-13"/>
          <w:sz w:val="28"/>
          <w:szCs w:val="28"/>
        </w:rPr>
        <w:t xml:space="preserve"> </w:t>
      </w:r>
      <w:r w:rsidRPr="00BC653D">
        <w:rPr>
          <w:rFonts w:ascii="Times New Roman" w:eastAsia="Times New Roman" w:hAnsi="Times New Roman" w:cs="Times New Roman"/>
          <w:sz w:val="28"/>
          <w:szCs w:val="28"/>
        </w:rPr>
        <w:t>касающиеся</w:t>
      </w:r>
      <w:r w:rsidRPr="00BC653D">
        <w:rPr>
          <w:rFonts w:ascii="Times New Roman" w:eastAsia="Times New Roman" w:hAnsi="Times New Roman" w:cs="Times New Roman"/>
          <w:spacing w:val="-15"/>
          <w:sz w:val="28"/>
          <w:szCs w:val="28"/>
        </w:rPr>
        <w:t xml:space="preserve"> </w:t>
      </w:r>
      <w:r w:rsidRPr="00BC653D">
        <w:rPr>
          <w:rFonts w:ascii="Times New Roman" w:eastAsia="Times New Roman" w:hAnsi="Times New Roman" w:cs="Times New Roman"/>
          <w:sz w:val="28"/>
          <w:szCs w:val="28"/>
        </w:rPr>
        <w:t>федеральных</w:t>
      </w:r>
      <w:r w:rsidRPr="00BC653D">
        <w:rPr>
          <w:rFonts w:ascii="Times New Roman" w:eastAsia="Times New Roman" w:hAnsi="Times New Roman" w:cs="Times New Roman"/>
          <w:spacing w:val="-11"/>
          <w:sz w:val="28"/>
          <w:szCs w:val="28"/>
        </w:rPr>
        <w:t xml:space="preserve"> </w:t>
      </w:r>
      <w:r w:rsidRPr="00BC653D">
        <w:rPr>
          <w:rFonts w:ascii="Times New Roman" w:eastAsia="Times New Roman" w:hAnsi="Times New Roman" w:cs="Times New Roman"/>
          <w:sz w:val="28"/>
          <w:szCs w:val="28"/>
        </w:rPr>
        <w:t>образовательных</w:t>
      </w:r>
      <w:r w:rsidRPr="00BC653D">
        <w:rPr>
          <w:rFonts w:ascii="Times New Roman" w:eastAsia="Times New Roman" w:hAnsi="Times New Roman" w:cs="Times New Roman"/>
          <w:spacing w:val="-11"/>
          <w:sz w:val="28"/>
          <w:szCs w:val="28"/>
        </w:rPr>
        <w:t xml:space="preserve"> </w:t>
      </w:r>
      <w:r w:rsidRPr="00BC653D">
        <w:rPr>
          <w:rFonts w:ascii="Times New Roman" w:eastAsia="Times New Roman" w:hAnsi="Times New Roman" w:cs="Times New Roman"/>
          <w:sz w:val="28"/>
          <w:szCs w:val="28"/>
        </w:rPr>
        <w:t>программ</w:t>
      </w:r>
      <w:r w:rsidRPr="00BC653D">
        <w:rPr>
          <w:rFonts w:ascii="Times New Roman" w:eastAsia="Times New Roman" w:hAnsi="Times New Roman" w:cs="Times New Roman"/>
          <w:spacing w:val="-17"/>
          <w:sz w:val="28"/>
          <w:szCs w:val="28"/>
        </w:rPr>
        <w:t xml:space="preserve"> </w:t>
      </w:r>
      <w:r w:rsidRPr="00BC653D">
        <w:rPr>
          <w:rFonts w:ascii="Times New Roman" w:eastAsia="Times New Roman" w:hAnsi="Times New Roman" w:cs="Times New Roman"/>
          <w:sz w:val="28"/>
          <w:szCs w:val="28"/>
        </w:rPr>
        <w:t xml:space="preserve">начального общего образования, основного общего образования и среднего общего </w:t>
      </w:r>
      <w:r w:rsidRPr="00BC653D">
        <w:rPr>
          <w:rFonts w:ascii="Times New Roman" w:eastAsia="Times New Roman" w:hAnsi="Times New Roman" w:cs="Times New Roman"/>
          <w:spacing w:val="-2"/>
          <w:sz w:val="28"/>
          <w:szCs w:val="28"/>
        </w:rPr>
        <w:t>образования»</w:t>
      </w:r>
    </w:p>
    <w:p w14:paraId="0C68E0FB"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6"/>
        <w:gridCol w:w="6397"/>
      </w:tblGrid>
      <w:tr w:rsidR="00BC653D" w:rsidRPr="00BC653D" w14:paraId="3F541482" w14:textId="77777777" w:rsidTr="00BC653D">
        <w:trPr>
          <w:trHeight w:val="839"/>
        </w:trPr>
        <w:tc>
          <w:tcPr>
            <w:tcW w:w="4246" w:type="dxa"/>
          </w:tcPr>
          <w:p w14:paraId="2E8BB78E"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Раздел</w:t>
            </w:r>
            <w:proofErr w:type="spellEnd"/>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z w:val="24"/>
              </w:rPr>
              <w:t>ООП</w:t>
            </w:r>
            <w:r w:rsidRPr="00BC653D">
              <w:rPr>
                <w:rFonts w:ascii="Times New Roman" w:eastAsia="Times New Roman" w:hAnsi="Times New Roman" w:cs="Times New Roman"/>
                <w:spacing w:val="-3"/>
                <w:sz w:val="24"/>
              </w:rPr>
              <w:t xml:space="preserve"> </w:t>
            </w:r>
            <w:r w:rsidRPr="00BC653D">
              <w:rPr>
                <w:rFonts w:ascii="Times New Roman" w:eastAsia="Times New Roman" w:hAnsi="Times New Roman" w:cs="Times New Roman"/>
                <w:spacing w:val="-5"/>
                <w:sz w:val="24"/>
              </w:rPr>
              <w:t>НОО</w:t>
            </w:r>
          </w:p>
        </w:tc>
        <w:tc>
          <w:tcPr>
            <w:tcW w:w="6397" w:type="dxa"/>
          </w:tcPr>
          <w:p w14:paraId="410D892B" w14:textId="77777777" w:rsidR="00BC653D" w:rsidRPr="00BC653D" w:rsidRDefault="00BC653D" w:rsidP="00BC653D">
            <w:pPr>
              <w:spacing w:line="270" w:lineRule="atLeast"/>
              <w:ind w:right="34"/>
              <w:jc w:val="cente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Действия</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общеобразовательных</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обновлению ООП ООО в соответствии с приказом Министерства просвещения Российской Федерации от 09.10.2024 № 704</w:t>
            </w:r>
          </w:p>
        </w:tc>
      </w:tr>
      <w:tr w:rsidR="00BC653D" w:rsidRPr="00BC653D" w14:paraId="0B08A8DC" w14:textId="77777777" w:rsidTr="00BC653D">
        <w:trPr>
          <w:trHeight w:val="278"/>
        </w:trPr>
        <w:tc>
          <w:tcPr>
            <w:tcW w:w="4246" w:type="dxa"/>
          </w:tcPr>
          <w:p w14:paraId="17A3898F" w14:textId="77777777" w:rsidR="00BC653D" w:rsidRPr="00BC653D" w:rsidRDefault="00BC653D" w:rsidP="00BC653D">
            <w:pPr>
              <w:spacing w:before="1" w:line="257"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t>1.</w:t>
            </w:r>
            <w:r w:rsidRPr="00BC653D">
              <w:rPr>
                <w:rFonts w:ascii="Times New Roman" w:eastAsia="Times New Roman" w:hAnsi="Times New Roman" w:cs="Times New Roman"/>
                <w:b/>
                <w:spacing w:val="-2"/>
                <w:sz w:val="24"/>
              </w:rPr>
              <w:t xml:space="preserve"> </w:t>
            </w:r>
            <w:proofErr w:type="spellStart"/>
            <w:r w:rsidRPr="00BC653D">
              <w:rPr>
                <w:rFonts w:ascii="Times New Roman" w:eastAsia="Times New Roman" w:hAnsi="Times New Roman" w:cs="Times New Roman"/>
                <w:b/>
                <w:sz w:val="24"/>
              </w:rPr>
              <w:t>Целевой</w:t>
            </w:r>
            <w:proofErr w:type="spellEnd"/>
            <w:r w:rsidRPr="00BC653D">
              <w:rPr>
                <w:rFonts w:ascii="Times New Roman" w:eastAsia="Times New Roman" w:hAnsi="Times New Roman" w:cs="Times New Roman"/>
                <w:b/>
                <w:spacing w:val="-2"/>
                <w:sz w:val="24"/>
              </w:rPr>
              <w:t xml:space="preserve"> </w:t>
            </w:r>
            <w:proofErr w:type="spellStart"/>
            <w:r w:rsidRPr="00BC653D">
              <w:rPr>
                <w:rFonts w:ascii="Times New Roman" w:eastAsia="Times New Roman" w:hAnsi="Times New Roman" w:cs="Times New Roman"/>
                <w:b/>
                <w:spacing w:val="-2"/>
                <w:sz w:val="24"/>
              </w:rPr>
              <w:t>раздел</w:t>
            </w:r>
            <w:proofErr w:type="spellEnd"/>
          </w:p>
        </w:tc>
        <w:tc>
          <w:tcPr>
            <w:tcW w:w="6397" w:type="dxa"/>
          </w:tcPr>
          <w:p w14:paraId="77E0ED9D" w14:textId="77777777" w:rsidR="00BC653D" w:rsidRPr="00BC653D" w:rsidRDefault="00BC653D" w:rsidP="00BC653D">
            <w:pPr>
              <w:rPr>
                <w:rFonts w:ascii="Times New Roman" w:eastAsia="Times New Roman" w:hAnsi="Times New Roman" w:cs="Times New Roman"/>
                <w:sz w:val="20"/>
              </w:rPr>
            </w:pPr>
          </w:p>
        </w:tc>
      </w:tr>
      <w:tr w:rsidR="00BC653D" w:rsidRPr="00BC653D" w14:paraId="10A3DFE5" w14:textId="77777777" w:rsidTr="00BC653D">
        <w:trPr>
          <w:trHeight w:val="268"/>
        </w:trPr>
        <w:tc>
          <w:tcPr>
            <w:tcW w:w="4246" w:type="dxa"/>
          </w:tcPr>
          <w:p w14:paraId="6642A71B" w14:textId="77777777" w:rsidR="00BC653D" w:rsidRPr="00BC653D" w:rsidRDefault="00BC653D" w:rsidP="00BC653D">
            <w:pPr>
              <w:spacing w:line="248" w:lineRule="exact"/>
              <w:rPr>
                <w:rFonts w:ascii="Times New Roman" w:eastAsia="Times New Roman" w:hAnsi="Times New Roman" w:cs="Times New Roman"/>
                <w:sz w:val="24"/>
              </w:rPr>
            </w:pPr>
            <w:r w:rsidRPr="00BC653D">
              <w:rPr>
                <w:rFonts w:ascii="Times New Roman" w:eastAsia="Times New Roman" w:hAnsi="Times New Roman" w:cs="Times New Roman"/>
                <w:sz w:val="24"/>
              </w:rPr>
              <w:t>1.1.</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Пояснительная</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2"/>
                <w:sz w:val="24"/>
              </w:rPr>
              <w:t>записка</w:t>
            </w:r>
            <w:proofErr w:type="spellEnd"/>
          </w:p>
        </w:tc>
        <w:tc>
          <w:tcPr>
            <w:tcW w:w="6397" w:type="dxa"/>
          </w:tcPr>
          <w:p w14:paraId="2611B6F0" w14:textId="77777777" w:rsidR="00BC653D" w:rsidRPr="00BC653D" w:rsidRDefault="00BC653D" w:rsidP="00BC653D">
            <w:pPr>
              <w:rPr>
                <w:rFonts w:ascii="Times New Roman" w:eastAsia="Times New Roman" w:hAnsi="Times New Roman" w:cs="Times New Roman"/>
                <w:sz w:val="18"/>
              </w:rPr>
            </w:pPr>
          </w:p>
        </w:tc>
      </w:tr>
      <w:tr w:rsidR="00BC653D" w:rsidRPr="00BC653D" w14:paraId="7CCF33BE" w14:textId="77777777" w:rsidTr="00BC653D">
        <w:trPr>
          <w:trHeight w:val="1939"/>
        </w:trPr>
        <w:tc>
          <w:tcPr>
            <w:tcW w:w="4246" w:type="dxa"/>
            <w:tcBorders>
              <w:bottom w:val="single" w:sz="4" w:space="0" w:color="000000"/>
            </w:tcBorders>
          </w:tcPr>
          <w:p w14:paraId="79D10B56" w14:textId="77777777" w:rsidR="00BC653D" w:rsidRPr="00BC653D" w:rsidRDefault="00BC653D" w:rsidP="00BC653D">
            <w:pPr>
              <w:tabs>
                <w:tab w:val="left" w:pos="887"/>
                <w:tab w:val="left" w:pos="1455"/>
                <w:tab w:val="left" w:pos="2492"/>
                <w:tab w:val="left" w:pos="2887"/>
                <w:tab w:val="left" w:pos="3502"/>
              </w:tabs>
              <w:spacing w:before="1"/>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1.1.1.</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Цели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реализации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программы </w:t>
            </w:r>
            <w:r w:rsidRPr="00BC653D">
              <w:rPr>
                <w:rFonts w:ascii="Times New Roman" w:eastAsia="Times New Roman" w:hAnsi="Times New Roman" w:cs="Times New Roman"/>
                <w:spacing w:val="-2"/>
                <w:sz w:val="24"/>
                <w:lang w:val="ru-RU"/>
              </w:rPr>
              <w:t>начального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общего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образования, конкретизированные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в </w:t>
            </w:r>
            <w:r w:rsidRPr="00BC653D">
              <w:rPr>
                <w:rFonts w:ascii="Times New Roman" w:eastAsia="Times New Roman" w:hAnsi="Times New Roman" w:cs="Times New Roman"/>
                <w:sz w:val="24"/>
                <w:lang w:val="ru-RU"/>
              </w:rPr>
              <w:t xml:space="preserve">соответствии с требованиями ФГОС </w:t>
            </w:r>
            <w:r w:rsidRPr="00BC653D">
              <w:rPr>
                <w:rFonts w:ascii="Times New Roman" w:eastAsia="Times New Roman" w:hAnsi="Times New Roman" w:cs="Times New Roman"/>
                <w:spacing w:val="-10"/>
                <w:sz w:val="24"/>
                <w:lang w:val="ru-RU"/>
              </w:rPr>
              <w:t>к</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результатам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освоения</w:t>
            </w:r>
          </w:p>
          <w:p w14:paraId="63ACD674" w14:textId="77777777" w:rsidR="00BC653D" w:rsidRPr="00BC653D" w:rsidRDefault="00BC653D" w:rsidP="00BC653D">
            <w:pPr>
              <w:tabs>
                <w:tab w:val="left" w:pos="2450"/>
              </w:tabs>
              <w:spacing w:line="270" w:lineRule="atLeast"/>
              <w:ind w:right="21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обучающимися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программы </w:t>
            </w:r>
            <w:r w:rsidRPr="00BC653D">
              <w:rPr>
                <w:rFonts w:ascii="Times New Roman" w:eastAsia="Times New Roman" w:hAnsi="Times New Roman" w:cs="Times New Roman"/>
                <w:sz w:val="24"/>
                <w:lang w:val="ru-RU"/>
              </w:rPr>
              <w:t>начального общего образования</w:t>
            </w:r>
          </w:p>
        </w:tc>
        <w:tc>
          <w:tcPr>
            <w:tcW w:w="6397" w:type="dxa"/>
            <w:tcBorders>
              <w:bottom w:val="single" w:sz="4" w:space="0" w:color="000000"/>
            </w:tcBorders>
          </w:tcPr>
          <w:p w14:paraId="78AC15DA"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4"/>
                <w:sz w:val="24"/>
              </w:rPr>
              <w:t>нет</w:t>
            </w:r>
            <w:proofErr w:type="spellEnd"/>
            <w:r w:rsidRPr="00BC653D">
              <w:rPr>
                <w:rFonts w:ascii="Times New Roman" w:eastAsia="Times New Roman" w:hAnsi="Times New Roman" w:cs="Times New Roman"/>
                <w:spacing w:val="-4"/>
                <w:sz w:val="24"/>
              </w:rPr>
              <w:t>.</w:t>
            </w:r>
          </w:p>
        </w:tc>
      </w:tr>
      <w:tr w:rsidR="00BC653D" w:rsidRPr="00BC653D" w14:paraId="2CE4C893" w14:textId="77777777" w:rsidTr="00BC653D">
        <w:trPr>
          <w:trHeight w:val="5237"/>
        </w:trPr>
        <w:tc>
          <w:tcPr>
            <w:tcW w:w="4246" w:type="dxa"/>
            <w:tcBorders>
              <w:bottom w:val="single" w:sz="4" w:space="0" w:color="auto"/>
            </w:tcBorders>
          </w:tcPr>
          <w:p w14:paraId="3401016D"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1.1.2. 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6397" w:type="dxa"/>
            <w:tcBorders>
              <w:bottom w:val="single" w:sz="4" w:space="0" w:color="auto"/>
            </w:tcBorders>
          </w:tcPr>
          <w:p w14:paraId="25A080C0" w14:textId="77777777" w:rsidR="00BC653D" w:rsidRPr="00BC653D" w:rsidRDefault="00BC653D" w:rsidP="00BC653D">
            <w:pPr>
              <w:ind w:right="-15"/>
              <w:jc w:val="both"/>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Дополнить</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sz w:val="24"/>
                <w:lang w:val="ru-RU"/>
              </w:rPr>
              <w:t>«ФОП</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НОО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учитывает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возрастные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психологические особенности обучающихся. Наиболее адаптивным сроком </w:t>
            </w:r>
            <w:proofErr w:type="gramStart"/>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52"/>
                <w:sz w:val="24"/>
                <w:lang w:val="ru-RU"/>
              </w:rPr>
              <w:t xml:space="preserve">  </w:t>
            </w:r>
            <w:r w:rsidRPr="00BC653D">
              <w:rPr>
                <w:rFonts w:ascii="Times New Roman" w:eastAsia="Times New Roman" w:hAnsi="Times New Roman" w:cs="Times New Roman"/>
                <w:sz w:val="24"/>
                <w:lang w:val="ru-RU"/>
              </w:rPr>
              <w:t>ООП</w:t>
            </w:r>
            <w:proofErr w:type="gramEnd"/>
            <w:r w:rsidRPr="00BC653D">
              <w:rPr>
                <w:rFonts w:ascii="Times New Roman" w:eastAsia="Times New Roman" w:hAnsi="Times New Roman" w:cs="Times New Roman"/>
                <w:spacing w:val="52"/>
                <w:sz w:val="24"/>
                <w:lang w:val="ru-RU"/>
              </w:rPr>
              <w:t xml:space="preserve">  </w:t>
            </w:r>
            <w:r w:rsidRPr="00BC653D">
              <w:rPr>
                <w:rFonts w:ascii="Times New Roman" w:eastAsia="Times New Roman" w:hAnsi="Times New Roman" w:cs="Times New Roman"/>
                <w:sz w:val="24"/>
                <w:lang w:val="ru-RU"/>
              </w:rPr>
              <w:t>НОО</w:t>
            </w:r>
            <w:r w:rsidRPr="00BC653D">
              <w:rPr>
                <w:rFonts w:ascii="Times New Roman" w:eastAsia="Times New Roman" w:hAnsi="Times New Roman" w:cs="Times New Roman"/>
                <w:spacing w:val="54"/>
                <w:sz w:val="24"/>
                <w:lang w:val="ru-RU"/>
              </w:rPr>
              <w:t xml:space="preserve">  </w:t>
            </w:r>
            <w:r w:rsidRPr="00BC653D">
              <w:rPr>
                <w:rFonts w:ascii="Times New Roman" w:eastAsia="Times New Roman" w:hAnsi="Times New Roman" w:cs="Times New Roman"/>
                <w:sz w:val="24"/>
                <w:lang w:val="ru-RU"/>
              </w:rPr>
              <w:t>является</w:t>
            </w:r>
            <w:r w:rsidRPr="00BC653D">
              <w:rPr>
                <w:rFonts w:ascii="Times New Roman" w:eastAsia="Times New Roman" w:hAnsi="Times New Roman" w:cs="Times New Roman"/>
                <w:spacing w:val="52"/>
                <w:sz w:val="24"/>
                <w:lang w:val="ru-RU"/>
              </w:rPr>
              <w:t xml:space="preserve">  </w:t>
            </w:r>
            <w:r w:rsidRPr="00BC653D">
              <w:rPr>
                <w:rFonts w:ascii="Times New Roman" w:eastAsia="Times New Roman" w:hAnsi="Times New Roman" w:cs="Times New Roman"/>
                <w:sz w:val="24"/>
                <w:lang w:val="ru-RU"/>
              </w:rPr>
              <w:t>четыре</w:t>
            </w:r>
            <w:r w:rsidRPr="00BC653D">
              <w:rPr>
                <w:rFonts w:ascii="Times New Roman" w:eastAsia="Times New Roman" w:hAnsi="Times New Roman" w:cs="Times New Roman"/>
                <w:spacing w:val="52"/>
                <w:sz w:val="24"/>
                <w:lang w:val="ru-RU"/>
              </w:rPr>
              <w:t xml:space="preserve">  </w:t>
            </w:r>
            <w:r w:rsidRPr="00BC653D">
              <w:rPr>
                <w:rFonts w:ascii="Times New Roman" w:eastAsia="Times New Roman" w:hAnsi="Times New Roman" w:cs="Times New Roman"/>
                <w:sz w:val="24"/>
                <w:lang w:val="ru-RU"/>
              </w:rPr>
              <w:t>года».</w:t>
            </w:r>
            <w:r w:rsidRPr="00BC653D">
              <w:rPr>
                <w:rFonts w:ascii="Times New Roman" w:eastAsia="Times New Roman" w:hAnsi="Times New Roman" w:cs="Times New Roman"/>
                <w:spacing w:val="54"/>
                <w:sz w:val="24"/>
                <w:lang w:val="ru-RU"/>
              </w:rPr>
              <w:t xml:space="preserve">  </w:t>
            </w:r>
            <w:r w:rsidRPr="00BC653D">
              <w:rPr>
                <w:rFonts w:ascii="Times New Roman" w:eastAsia="Times New Roman" w:hAnsi="Times New Roman" w:cs="Times New Roman"/>
                <w:b/>
                <w:i/>
                <w:spacing w:val="-2"/>
                <w:sz w:val="24"/>
                <w:lang w:val="ru-RU"/>
              </w:rPr>
              <w:t>Дополнить</w:t>
            </w:r>
          </w:p>
          <w:p w14:paraId="19780A89" w14:textId="77777777" w:rsidR="00BC653D" w:rsidRPr="00BC653D" w:rsidRDefault="00BC653D" w:rsidP="00BC653D">
            <w:pPr>
              <w:tabs>
                <w:tab w:val="left" w:pos="1674"/>
                <w:tab w:val="left" w:pos="1900"/>
                <w:tab w:val="left" w:pos="2317"/>
                <w:tab w:val="left" w:pos="2669"/>
                <w:tab w:val="left" w:pos="3514"/>
                <w:tab w:val="left" w:pos="3586"/>
                <w:tab w:val="left" w:pos="3799"/>
                <w:tab w:val="left" w:pos="4551"/>
                <w:tab w:val="left" w:pos="4761"/>
                <w:tab w:val="left" w:pos="4977"/>
                <w:tab w:val="left" w:pos="5501"/>
                <w:tab w:val="left" w:pos="5668"/>
                <w:tab w:val="left" w:pos="6481"/>
              </w:tabs>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«Принцип</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обеспечения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санитарно- эпидемиологической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безопасности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обучающихся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в </w:t>
            </w:r>
            <w:r w:rsidRPr="00BC653D">
              <w:rPr>
                <w:rFonts w:ascii="Times New Roman" w:eastAsia="Times New Roman" w:hAnsi="Times New Roman" w:cs="Times New Roman"/>
                <w:sz w:val="24"/>
                <w:lang w:val="ru-RU"/>
              </w:rPr>
              <w:t>соответствии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требованиями,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предусмотренным</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санитарными правилами</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нормами</w:t>
            </w:r>
            <w:r w:rsidRPr="00BC653D">
              <w:rPr>
                <w:rFonts w:ascii="Times New Roman" w:eastAsia="Times New Roman" w:hAnsi="Times New Roman" w:cs="Times New Roman"/>
                <w:spacing w:val="80"/>
                <w:sz w:val="24"/>
                <w:lang w:val="ru-RU"/>
              </w:rPr>
              <w:t xml:space="preserve"> </w:t>
            </w:r>
            <w:proofErr w:type="spellStart"/>
            <w:r w:rsidRPr="00BC653D">
              <w:rPr>
                <w:rFonts w:ascii="Times New Roman" w:eastAsia="Times New Roman" w:hAnsi="Times New Roman" w:cs="Times New Roman"/>
                <w:sz w:val="24"/>
                <w:lang w:val="ru-RU"/>
              </w:rPr>
              <w:t>СаиПиН</w:t>
            </w:r>
            <w:proofErr w:type="spellEnd"/>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1.2.3685-21</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«Гигиенические</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нормативы</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обеспечению</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безопасности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(или) </w:t>
            </w:r>
            <w:r w:rsidRPr="00BC653D">
              <w:rPr>
                <w:rFonts w:ascii="Times New Roman" w:eastAsia="Times New Roman" w:hAnsi="Times New Roman" w:cs="Times New Roman"/>
                <w:spacing w:val="-2"/>
                <w:sz w:val="24"/>
                <w:lang w:val="ru-RU"/>
              </w:rPr>
              <w:t>безвредности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для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человека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факторов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среды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обитания», утвержденными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постановлением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Главного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государственного </w:t>
            </w:r>
            <w:r w:rsidRPr="00BC653D">
              <w:rPr>
                <w:rFonts w:ascii="Times New Roman" w:eastAsia="Times New Roman" w:hAnsi="Times New Roman" w:cs="Times New Roman"/>
                <w:sz w:val="24"/>
                <w:lang w:val="ru-RU"/>
              </w:rPr>
              <w:t>санитарного врача Российской Федерации от 28 января 2021 г. № 2 (с изменениями)».</w:t>
            </w:r>
          </w:p>
          <w:p w14:paraId="2D38F9DF" w14:textId="77777777" w:rsidR="00BC653D" w:rsidRPr="00BC653D" w:rsidRDefault="00BC653D" w:rsidP="00BC653D">
            <w:pPr>
              <w:tabs>
                <w:tab w:val="left" w:pos="2525"/>
                <w:tab w:val="left" w:pos="4687"/>
                <w:tab w:val="left" w:pos="5618"/>
              </w:tabs>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w:t>
            </w:r>
            <w:r w:rsidRPr="00BC653D">
              <w:rPr>
                <w:rFonts w:ascii="Times New Roman" w:eastAsia="Times New Roman" w:hAnsi="Times New Roman" w:cs="Times New Roman"/>
                <w:b/>
                <w:i/>
                <w:sz w:val="24"/>
                <w:lang w:val="ru-RU"/>
              </w:rPr>
              <w:t xml:space="preserve">с </w:t>
            </w:r>
            <w:r w:rsidRPr="00BC653D">
              <w:rPr>
                <w:rFonts w:ascii="Times New Roman" w:eastAsia="Times New Roman" w:hAnsi="Times New Roman" w:cs="Times New Roman"/>
                <w:spacing w:val="-2"/>
                <w:sz w:val="24"/>
                <w:lang w:val="ru-RU"/>
              </w:rPr>
              <w:t>Гигиеническими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нормативами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Санитарно-</w:t>
            </w:r>
          </w:p>
          <w:p w14:paraId="7DD69A27" w14:textId="77777777" w:rsidR="00BC653D" w:rsidRPr="00BC653D" w:rsidRDefault="00BC653D" w:rsidP="00BC653D">
            <w:pPr>
              <w:spacing w:line="254" w:lineRule="exact"/>
              <w:jc w:val="both"/>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эпидемиологическими</w:t>
            </w:r>
            <w:proofErr w:type="spellEnd"/>
            <w:r w:rsidRPr="00BC653D">
              <w:rPr>
                <w:rFonts w:ascii="Times New Roman" w:eastAsia="Times New Roman" w:hAnsi="Times New Roman" w:cs="Times New Roman"/>
                <w:spacing w:val="-14"/>
                <w:sz w:val="24"/>
              </w:rPr>
              <w:t xml:space="preserve"> </w:t>
            </w:r>
            <w:proofErr w:type="spellStart"/>
            <w:r w:rsidRPr="00BC653D">
              <w:rPr>
                <w:rFonts w:ascii="Times New Roman" w:eastAsia="Times New Roman" w:hAnsi="Times New Roman" w:cs="Times New Roman"/>
                <w:spacing w:val="-2"/>
                <w:sz w:val="24"/>
              </w:rPr>
              <w:t>требованиями</w:t>
            </w:r>
            <w:proofErr w:type="spellEnd"/>
            <w:r w:rsidRPr="00BC653D">
              <w:rPr>
                <w:rFonts w:ascii="Times New Roman" w:eastAsia="Times New Roman" w:hAnsi="Times New Roman" w:cs="Times New Roman"/>
                <w:spacing w:val="-2"/>
                <w:sz w:val="24"/>
              </w:rPr>
              <w:t>»</w:t>
            </w:r>
          </w:p>
        </w:tc>
      </w:tr>
    </w:tbl>
    <w:p w14:paraId="5FEF735C" w14:textId="77777777" w:rsidR="00BC653D" w:rsidRPr="00BC653D" w:rsidRDefault="00BC653D" w:rsidP="00BC653D">
      <w:pPr>
        <w:widowControl w:val="0"/>
        <w:autoSpaceDE w:val="0"/>
        <w:autoSpaceDN w:val="0"/>
        <w:spacing w:after="0" w:line="254" w:lineRule="exact"/>
        <w:jc w:val="both"/>
        <w:rPr>
          <w:rFonts w:ascii="Times New Roman" w:eastAsia="Times New Roman" w:hAnsi="Times New Roman" w:cs="Times New Roman"/>
          <w:sz w:val="24"/>
        </w:rPr>
        <w:sectPr w:rsidR="00BC653D" w:rsidRPr="00BC653D" w:rsidSect="00BC653D">
          <w:headerReference w:type="even" r:id="rId7"/>
          <w:headerReference w:type="default" r:id="rId8"/>
          <w:footerReference w:type="even" r:id="rId9"/>
          <w:footerReference w:type="default" r:id="rId10"/>
          <w:headerReference w:type="first" r:id="rId11"/>
          <w:footerReference w:type="first" r:id="rId12"/>
          <w:pgSz w:w="11900" w:h="16850"/>
          <w:pgMar w:top="709" w:right="283" w:bottom="280" w:left="566" w:header="284"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6864"/>
      </w:tblGrid>
      <w:tr w:rsidR="00BC653D" w:rsidRPr="00BC653D" w14:paraId="30140D35" w14:textId="77777777" w:rsidTr="00BC653D">
        <w:trPr>
          <w:trHeight w:val="1833"/>
        </w:trPr>
        <w:tc>
          <w:tcPr>
            <w:tcW w:w="3860" w:type="dxa"/>
            <w:tcBorders>
              <w:bottom w:val="single" w:sz="4" w:space="0" w:color="000000"/>
            </w:tcBorders>
          </w:tcPr>
          <w:p w14:paraId="002986F6" w14:textId="77777777" w:rsidR="00BC653D" w:rsidRPr="00BC653D" w:rsidRDefault="00BC653D" w:rsidP="00BC653D">
            <w:pPr>
              <w:tabs>
                <w:tab w:val="left" w:pos="1541"/>
                <w:tab w:val="left" w:pos="1845"/>
                <w:tab w:val="left" w:pos="3065"/>
              </w:tabs>
              <w:spacing w:line="242" w:lineRule="auto"/>
              <w:rPr>
                <w:rFonts w:ascii="Times New Roman" w:eastAsia="Times New Roman" w:hAnsi="Times New Roman" w:cs="Times New Roman"/>
                <w:b/>
                <w:i/>
                <w:sz w:val="24"/>
                <w:lang w:val="ru-RU"/>
              </w:rPr>
            </w:pPr>
            <w:r w:rsidRPr="00BC653D">
              <w:rPr>
                <w:rFonts w:ascii="Times New Roman" w:eastAsia="Times New Roman" w:hAnsi="Times New Roman" w:cs="Times New Roman"/>
                <w:sz w:val="24"/>
                <w:lang w:val="ru-RU"/>
              </w:rPr>
              <w:lastRenderedPageBreak/>
              <w:t xml:space="preserve">1.1.3. </w:t>
            </w:r>
            <w:r w:rsidRPr="00BC653D">
              <w:rPr>
                <w:rFonts w:ascii="Times New Roman" w:eastAsia="Times New Roman" w:hAnsi="Times New Roman" w:cs="Times New Roman"/>
                <w:b/>
                <w:i/>
                <w:sz w:val="24"/>
                <w:lang w:val="ru-RU"/>
              </w:rPr>
              <w:t>Общая</w:t>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pacing w:val="-2"/>
                <w:sz w:val="24"/>
                <w:lang w:val="ru-RU"/>
              </w:rPr>
              <w:t>характеристика программы</w:t>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pacing w:val="-2"/>
                <w:sz w:val="24"/>
                <w:lang w:val="ru-RU"/>
              </w:rPr>
              <w:t>начального</w:t>
            </w:r>
            <w:r w:rsidRPr="00BC653D">
              <w:rPr>
                <w:rFonts w:ascii="Times New Roman" w:eastAsia="Times New Roman" w:hAnsi="Times New Roman" w:cs="Times New Roman"/>
                <w:b/>
                <w:i/>
                <w:sz w:val="24"/>
                <w:lang w:val="ru-RU"/>
              </w:rPr>
              <w:tab/>
            </w:r>
            <w:r w:rsidRPr="00BC653D">
              <w:rPr>
                <w:rFonts w:ascii="Times New Roman" w:eastAsia="Times New Roman" w:hAnsi="Times New Roman" w:cs="Times New Roman"/>
                <w:b/>
                <w:i/>
                <w:spacing w:val="-2"/>
                <w:sz w:val="24"/>
                <w:lang w:val="ru-RU"/>
              </w:rPr>
              <w:t>общего образования</w:t>
            </w:r>
          </w:p>
        </w:tc>
        <w:tc>
          <w:tcPr>
            <w:tcW w:w="6864" w:type="dxa"/>
            <w:tcBorders>
              <w:bottom w:val="single" w:sz="4" w:space="0" w:color="000000"/>
            </w:tcBorders>
          </w:tcPr>
          <w:p w14:paraId="542B4C7B" w14:textId="77777777" w:rsidR="00BC653D" w:rsidRPr="00BC653D" w:rsidRDefault="00BC653D" w:rsidP="00BC653D">
            <w:pPr>
              <w:spacing w:line="274" w:lineRule="exact"/>
              <w:jc w:val="both"/>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Замена</w:t>
            </w:r>
            <w:r w:rsidRPr="00BC653D">
              <w:rPr>
                <w:rFonts w:ascii="Times New Roman" w:eastAsia="Times New Roman" w:hAnsi="Times New Roman" w:cs="Times New Roman"/>
                <w:b/>
                <w:i/>
                <w:spacing w:val="-8"/>
                <w:sz w:val="24"/>
                <w:lang w:val="ru-RU"/>
              </w:rPr>
              <w:t xml:space="preserve"> </w:t>
            </w:r>
            <w:r w:rsidRPr="00BC653D">
              <w:rPr>
                <w:rFonts w:ascii="Times New Roman" w:eastAsia="Times New Roman" w:hAnsi="Times New Roman" w:cs="Times New Roman"/>
                <w:b/>
                <w:i/>
                <w:sz w:val="24"/>
                <w:lang w:val="ru-RU"/>
              </w:rPr>
              <w:t>терминов</w:t>
            </w:r>
            <w:r w:rsidRPr="00BC653D">
              <w:rPr>
                <w:rFonts w:ascii="Times New Roman" w:eastAsia="Times New Roman" w:hAnsi="Times New Roman" w:cs="Times New Roman"/>
                <w:b/>
                <w:i/>
                <w:spacing w:val="-5"/>
                <w:sz w:val="24"/>
                <w:lang w:val="ru-RU"/>
              </w:rPr>
              <w:t xml:space="preserve"> </w:t>
            </w:r>
            <w:r w:rsidRPr="00BC653D">
              <w:rPr>
                <w:rFonts w:ascii="Times New Roman" w:eastAsia="Times New Roman" w:hAnsi="Times New Roman" w:cs="Times New Roman"/>
                <w:b/>
                <w:i/>
                <w:sz w:val="24"/>
                <w:lang w:val="ru-RU"/>
              </w:rPr>
              <w:t>по</w:t>
            </w:r>
            <w:r w:rsidRPr="00BC653D">
              <w:rPr>
                <w:rFonts w:ascii="Times New Roman" w:eastAsia="Times New Roman" w:hAnsi="Times New Roman" w:cs="Times New Roman"/>
                <w:b/>
                <w:i/>
                <w:spacing w:val="-2"/>
                <w:sz w:val="24"/>
                <w:lang w:val="ru-RU"/>
              </w:rPr>
              <w:t xml:space="preserve"> </w:t>
            </w:r>
            <w:r w:rsidRPr="00BC653D">
              <w:rPr>
                <w:rFonts w:ascii="Times New Roman" w:eastAsia="Times New Roman" w:hAnsi="Times New Roman" w:cs="Times New Roman"/>
                <w:b/>
                <w:i/>
                <w:sz w:val="24"/>
                <w:lang w:val="ru-RU"/>
              </w:rPr>
              <w:t>всем</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z w:val="24"/>
                <w:lang w:val="ru-RU"/>
              </w:rPr>
              <w:t>разделам</w:t>
            </w:r>
            <w:r w:rsidRPr="00BC653D">
              <w:rPr>
                <w:rFonts w:ascii="Times New Roman" w:eastAsia="Times New Roman" w:hAnsi="Times New Roman" w:cs="Times New Roman"/>
                <w:b/>
                <w:i/>
                <w:spacing w:val="-2"/>
                <w:sz w:val="24"/>
                <w:lang w:val="ru-RU"/>
              </w:rPr>
              <w:t xml:space="preserve"> </w:t>
            </w:r>
            <w:r w:rsidRPr="00BC653D">
              <w:rPr>
                <w:rFonts w:ascii="Times New Roman" w:eastAsia="Times New Roman" w:hAnsi="Times New Roman" w:cs="Times New Roman"/>
                <w:b/>
                <w:i/>
                <w:spacing w:val="-5"/>
                <w:sz w:val="24"/>
                <w:lang w:val="ru-RU"/>
              </w:rPr>
              <w:t>ООП</w:t>
            </w:r>
          </w:p>
          <w:p w14:paraId="1C21DE9B" w14:textId="77777777" w:rsidR="00BC653D" w:rsidRPr="00BC653D" w:rsidRDefault="00BC653D" w:rsidP="00BC653D">
            <w:pPr>
              <w:spacing w:line="274"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«толерантное</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отношение»</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на</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«уважительное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pacing w:val="-2"/>
                <w:sz w:val="24"/>
                <w:lang w:val="ru-RU"/>
              </w:rPr>
              <w:t>отношение»</w:t>
            </w:r>
          </w:p>
          <w:p w14:paraId="5A65B2F4"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«гендерные</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особенности»</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на</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pacing w:val="-4"/>
                <w:sz w:val="24"/>
                <w:lang w:val="ru-RU"/>
              </w:rPr>
              <w:t>«пол»</w:t>
            </w:r>
          </w:p>
          <w:p w14:paraId="0A8F21E5" w14:textId="77777777" w:rsidR="00BC653D" w:rsidRPr="00BC653D" w:rsidRDefault="00BC653D" w:rsidP="00BC653D">
            <w:pPr>
              <w:spacing w:line="270" w:lineRule="atLeast"/>
              <w:ind w:right="3"/>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«домашнее насилие и </w:t>
            </w:r>
            <w:proofErr w:type="spellStart"/>
            <w:r w:rsidRPr="00BC653D">
              <w:rPr>
                <w:rFonts w:ascii="Times New Roman" w:eastAsia="Times New Roman" w:hAnsi="Times New Roman" w:cs="Times New Roman"/>
                <w:sz w:val="24"/>
                <w:lang w:val="ru-RU"/>
              </w:rPr>
              <w:t>буллинг</w:t>
            </w:r>
            <w:proofErr w:type="spellEnd"/>
            <w:r w:rsidRPr="00BC653D">
              <w:rPr>
                <w:rFonts w:ascii="Times New Roman" w:eastAsia="Times New Roman" w:hAnsi="Times New Roman" w:cs="Times New Roman"/>
                <w:sz w:val="24"/>
                <w:lang w:val="ru-RU"/>
              </w:rPr>
              <w:t xml:space="preserve">» на «психологическое насилие, систематическое унижение чести и достоинства, издевательства, </w:t>
            </w:r>
            <w:r w:rsidRPr="00BC653D">
              <w:rPr>
                <w:rFonts w:ascii="Times New Roman" w:eastAsia="Times New Roman" w:hAnsi="Times New Roman" w:cs="Times New Roman"/>
                <w:spacing w:val="-2"/>
                <w:sz w:val="24"/>
                <w:lang w:val="ru-RU"/>
              </w:rPr>
              <w:t>преследование»</w:t>
            </w:r>
          </w:p>
        </w:tc>
      </w:tr>
      <w:tr w:rsidR="00BC653D" w:rsidRPr="00BC653D" w14:paraId="47B81B2A" w14:textId="77777777" w:rsidTr="00BC653D">
        <w:trPr>
          <w:trHeight w:val="1271"/>
        </w:trPr>
        <w:tc>
          <w:tcPr>
            <w:tcW w:w="3860" w:type="dxa"/>
          </w:tcPr>
          <w:p w14:paraId="0C4B7AE1" w14:textId="77777777" w:rsidR="00BC653D" w:rsidRPr="00BC653D" w:rsidRDefault="00BC653D" w:rsidP="00BC653D">
            <w:pPr>
              <w:tabs>
                <w:tab w:val="left" w:pos="810"/>
                <w:tab w:val="left" w:pos="1537"/>
                <w:tab w:val="left" w:pos="2032"/>
                <w:tab w:val="left" w:pos="2671"/>
                <w:tab w:val="left" w:pos="3067"/>
              </w:tabs>
              <w:spacing w:line="276" w:lineRule="exact"/>
              <w:ind w:right="1"/>
              <w:rPr>
                <w:rFonts w:ascii="Times New Roman" w:eastAsia="Times New Roman" w:hAnsi="Times New Roman" w:cs="Times New Roman"/>
                <w:sz w:val="24"/>
                <w:lang w:val="ru-RU"/>
              </w:rPr>
            </w:pPr>
            <w:r w:rsidRPr="00BC653D">
              <w:rPr>
                <w:rFonts w:ascii="Times New Roman" w:eastAsia="Times New Roman" w:hAnsi="Times New Roman" w:cs="Times New Roman"/>
                <w:spacing w:val="-4"/>
                <w:sz w:val="24"/>
                <w:lang w:val="ru-RU"/>
              </w:rPr>
              <w:t>1.2.</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Планируемые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результаты освоения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обучающимися программы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начального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общего образования</w:t>
            </w:r>
          </w:p>
        </w:tc>
        <w:tc>
          <w:tcPr>
            <w:tcW w:w="6864" w:type="dxa"/>
          </w:tcPr>
          <w:p w14:paraId="46B5CE4C" w14:textId="77777777" w:rsidR="00BC653D" w:rsidRPr="00BC653D" w:rsidRDefault="00BC653D" w:rsidP="00BC653D">
            <w:pPr>
              <w:spacing w:line="273"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78D7B4C4" w14:textId="77777777" w:rsidTr="00FA481B">
        <w:trPr>
          <w:trHeight w:val="1271"/>
        </w:trPr>
        <w:tc>
          <w:tcPr>
            <w:tcW w:w="3860" w:type="dxa"/>
            <w:tcBorders>
              <w:bottom w:val="single" w:sz="4" w:space="0" w:color="auto"/>
            </w:tcBorders>
          </w:tcPr>
          <w:p w14:paraId="7CF70720" w14:textId="77777777" w:rsidR="00BC653D" w:rsidRPr="00BC653D" w:rsidRDefault="00BC653D" w:rsidP="00BC653D">
            <w:pPr>
              <w:tabs>
                <w:tab w:val="left" w:pos="582"/>
                <w:tab w:val="left" w:pos="1225"/>
                <w:tab w:val="left" w:pos="1657"/>
                <w:tab w:val="left" w:pos="2392"/>
                <w:tab w:val="left" w:pos="2597"/>
                <w:tab w:val="left" w:pos="2664"/>
              </w:tabs>
              <w:spacing w:before="1" w:line="270" w:lineRule="atLeast"/>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4"/>
                <w:sz w:val="24"/>
                <w:lang w:val="ru-RU"/>
              </w:rPr>
              <w:t>1.3.</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Система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оценки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достижения планируемых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результатов освоения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начального </w:t>
            </w:r>
            <w:r w:rsidRPr="00BC653D">
              <w:rPr>
                <w:rFonts w:ascii="Times New Roman" w:eastAsia="Times New Roman" w:hAnsi="Times New Roman" w:cs="Times New Roman"/>
                <w:sz w:val="24"/>
                <w:lang w:val="ru-RU"/>
              </w:rPr>
              <w:t>общего образования</w:t>
            </w:r>
          </w:p>
        </w:tc>
        <w:tc>
          <w:tcPr>
            <w:tcW w:w="6864" w:type="dxa"/>
            <w:tcBorders>
              <w:bottom w:val="single" w:sz="4" w:space="0" w:color="auto"/>
            </w:tcBorders>
          </w:tcPr>
          <w:p w14:paraId="2BD953E8" w14:textId="77777777" w:rsidR="00BC653D" w:rsidRPr="00BC653D" w:rsidRDefault="00BC653D" w:rsidP="00BC653D">
            <w:pPr>
              <w:ind w:right="3"/>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z w:val="24"/>
                <w:lang w:val="ru-RU"/>
              </w:rPr>
              <w:t>результатов, составляет один урок (не более чем 45 минут), контрольные работы проводятся, начиная со 2 класса.</w:t>
            </w:r>
          </w:p>
          <w:p w14:paraId="4B74B9BB"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этом</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объем</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учебного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времени,</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затрачиваемого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на</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58061B97" w14:textId="77777777" w:rsidR="00BC653D" w:rsidRPr="00BC653D" w:rsidRDefault="00BC653D" w:rsidP="00BC653D">
            <w:pPr>
              <w:tabs>
                <w:tab w:val="left" w:pos="1156"/>
                <w:tab w:val="left" w:pos="1653"/>
                <w:tab w:val="left" w:pos="1786"/>
                <w:tab w:val="left" w:pos="2336"/>
                <w:tab w:val="left" w:pos="3116"/>
                <w:tab w:val="left" w:pos="3519"/>
                <w:tab w:val="left" w:pos="3653"/>
                <w:tab w:val="left" w:pos="4273"/>
                <w:tab w:val="left" w:pos="5098"/>
                <w:tab w:val="left" w:pos="5553"/>
                <w:tab w:val="left" w:pos="5640"/>
              </w:tabs>
              <w:spacing w:before="26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федеральных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региональных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процедурах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оценки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качества </w:t>
            </w:r>
            <w:r w:rsidRPr="00BC653D">
              <w:rPr>
                <w:rFonts w:ascii="Times New Roman" w:eastAsia="Times New Roman" w:hAnsi="Times New Roman" w:cs="Times New Roman"/>
                <w:spacing w:val="-2"/>
                <w:sz w:val="24"/>
                <w:lang w:val="ru-RU"/>
              </w:rPr>
              <w:t>образования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используется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перечень</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(кодификатор) проверяемых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к</w:t>
            </w:r>
            <w:r w:rsidRPr="00BC653D">
              <w:rPr>
                <w:rFonts w:ascii="Times New Roman" w:eastAsia="Times New Roman" w:hAnsi="Times New Roman" w:cs="Times New Roman"/>
                <w:sz w:val="24"/>
                <w:lang w:val="ru-RU"/>
              </w:rPr>
              <w:tab/>
            </w:r>
            <w:proofErr w:type="spellStart"/>
            <w:r w:rsidRPr="00BC653D">
              <w:rPr>
                <w:rFonts w:ascii="Times New Roman" w:eastAsia="Times New Roman" w:hAnsi="Times New Roman" w:cs="Times New Roman"/>
                <w:spacing w:val="-2"/>
                <w:sz w:val="24"/>
                <w:lang w:val="ru-RU"/>
              </w:rPr>
              <w:t>метапредметным</w:t>
            </w:r>
            <w:proofErr w:type="spellEnd"/>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результатам освоения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основной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образовательной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программы</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начального </w:t>
            </w:r>
            <w:r w:rsidRPr="00BC653D">
              <w:rPr>
                <w:rFonts w:ascii="Times New Roman" w:eastAsia="Times New Roman" w:hAnsi="Times New Roman" w:cs="Times New Roman"/>
                <w:sz w:val="24"/>
                <w:lang w:val="ru-RU"/>
              </w:rPr>
              <w:t>общего образования».</w:t>
            </w:r>
          </w:p>
          <w:p w14:paraId="7D5D55D4" w14:textId="77777777" w:rsidR="00BC653D" w:rsidRPr="00BC653D" w:rsidRDefault="00BC653D" w:rsidP="00BC653D">
            <w:pPr>
              <w:spacing w:before="5"/>
              <w:ind w:right="-15"/>
              <w:jc w:val="both"/>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 xml:space="preserve">Дополнить содержание кодификаторами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w:t>
            </w:r>
            <w:r w:rsidRPr="00BC653D">
              <w:rPr>
                <w:rFonts w:ascii="Times New Roman" w:eastAsia="Times New Roman" w:hAnsi="Times New Roman" w:cs="Times New Roman"/>
                <w:b/>
                <w:i/>
                <w:spacing w:val="-2"/>
                <w:sz w:val="24"/>
                <w:lang w:val="ru-RU"/>
              </w:rPr>
              <w:t>предмету:</w:t>
            </w:r>
          </w:p>
          <w:p w14:paraId="00B2AE64" w14:textId="77777777" w:rsidR="00BC653D" w:rsidRPr="00BC653D" w:rsidRDefault="00BC653D" w:rsidP="00BC653D">
            <w:pPr>
              <w:tabs>
                <w:tab w:val="left" w:pos="1786"/>
                <w:tab w:val="left" w:pos="1969"/>
                <w:tab w:val="left" w:pos="2494"/>
                <w:tab w:val="left" w:pos="3585"/>
                <w:tab w:val="left" w:pos="3653"/>
                <w:tab w:val="left" w:pos="5098"/>
                <w:tab w:val="left" w:pos="5224"/>
                <w:tab w:val="left" w:pos="6680"/>
              </w:tabs>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федеральных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региональных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процедурах</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оценки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качества </w:t>
            </w:r>
            <w:r w:rsidRPr="00BC653D">
              <w:rPr>
                <w:rFonts w:ascii="Times New Roman" w:eastAsia="Times New Roman" w:hAnsi="Times New Roman" w:cs="Times New Roman"/>
                <w:spacing w:val="-2"/>
                <w:sz w:val="24"/>
                <w:lang w:val="ru-RU"/>
              </w:rPr>
              <w:t>образования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используется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перечень</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(кодификатор) распределенных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по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классам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проверяемых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к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образовательной</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программы начального</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образования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и</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элементов</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по учебному предмету...»:</w:t>
            </w:r>
          </w:p>
          <w:p w14:paraId="61D8D5EB" w14:textId="77777777" w:rsidR="00BC653D" w:rsidRPr="00BC653D" w:rsidRDefault="00BC653D" w:rsidP="00BC653D">
            <w:pPr>
              <w:spacing w:before="1"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русский</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pacing w:val="-4"/>
                <w:sz w:val="24"/>
                <w:lang w:val="ru-RU"/>
              </w:rPr>
              <w:t>язык</w:t>
            </w:r>
          </w:p>
          <w:p w14:paraId="56937CED"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образовательной программы (1,2, 3, 4 класс);</w:t>
            </w:r>
          </w:p>
          <w:p w14:paraId="732C6C42"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элементы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класс);</w:t>
            </w:r>
          </w:p>
          <w:p w14:paraId="0A4209DB" w14:textId="77777777" w:rsidR="00BC653D" w:rsidRPr="00BC653D" w:rsidRDefault="00BC653D" w:rsidP="00BC653D">
            <w:pPr>
              <w:spacing w:before="3"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литературное</w:t>
            </w:r>
            <w:r w:rsidRPr="00BC653D">
              <w:rPr>
                <w:rFonts w:ascii="Times New Roman" w:eastAsia="Times New Roman" w:hAnsi="Times New Roman" w:cs="Times New Roman"/>
                <w:b/>
                <w:i/>
                <w:spacing w:val="-4"/>
                <w:sz w:val="24"/>
                <w:lang w:val="ru-RU"/>
              </w:rPr>
              <w:t xml:space="preserve"> </w:t>
            </w:r>
            <w:r w:rsidRPr="00BC653D">
              <w:rPr>
                <w:rFonts w:ascii="Times New Roman" w:eastAsia="Times New Roman" w:hAnsi="Times New Roman" w:cs="Times New Roman"/>
                <w:b/>
                <w:i/>
                <w:spacing w:val="-2"/>
                <w:sz w:val="24"/>
                <w:lang w:val="ru-RU"/>
              </w:rPr>
              <w:t>чтение</w:t>
            </w:r>
          </w:p>
          <w:p w14:paraId="2280BD00"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образовательной программы (1,2, 3, 4 класс);</w:t>
            </w:r>
          </w:p>
          <w:p w14:paraId="3FDF6372" w14:textId="77777777" w:rsidR="00BC653D" w:rsidRPr="00BC653D" w:rsidRDefault="00BC653D" w:rsidP="00BC653D">
            <w:pPr>
              <w:spacing w:line="242" w:lineRule="auto"/>
              <w:rPr>
                <w:rFonts w:ascii="Times New Roman" w:eastAsia="Times New Roman" w:hAnsi="Times New Roman" w:cs="Times New Roman"/>
                <w:b/>
                <w:i/>
                <w:sz w:val="24"/>
                <w:lang w:val="ru-RU"/>
              </w:rPr>
            </w:pPr>
            <w:r w:rsidRPr="00BC653D">
              <w:rPr>
                <w:rFonts w:ascii="Times New Roman" w:eastAsia="Times New Roman" w:hAnsi="Times New Roman" w:cs="Times New Roman"/>
                <w:sz w:val="24"/>
                <w:lang w:val="ru-RU"/>
              </w:rPr>
              <w:t xml:space="preserve">Проверяемые элементы содержания (1, 2, 3, 4 класс); </w:t>
            </w:r>
            <w:r w:rsidRPr="00BC653D">
              <w:rPr>
                <w:rFonts w:ascii="Times New Roman" w:eastAsia="Times New Roman" w:hAnsi="Times New Roman" w:cs="Times New Roman"/>
                <w:b/>
                <w:i/>
                <w:sz w:val="24"/>
                <w:lang w:val="ru-RU"/>
              </w:rPr>
              <w:t>иностранный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(английский,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немецкий,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французский,</w:t>
            </w:r>
            <w:r w:rsidRPr="00BC653D">
              <w:rPr>
                <w:rFonts w:ascii="Times New Roman" w:eastAsia="Times New Roman" w:hAnsi="Times New Roman" w:cs="Times New Roman"/>
                <w:b/>
                <w:i/>
                <w:spacing w:val="-15"/>
                <w:sz w:val="24"/>
                <w:lang w:val="ru-RU"/>
              </w:rPr>
              <w:t xml:space="preserve"> </w:t>
            </w:r>
            <w:r w:rsidRPr="00BC653D">
              <w:rPr>
                <w:rFonts w:ascii="Times New Roman" w:eastAsia="Times New Roman" w:hAnsi="Times New Roman" w:cs="Times New Roman"/>
                <w:b/>
                <w:i/>
                <w:sz w:val="24"/>
                <w:lang w:val="ru-RU"/>
              </w:rPr>
              <w:t xml:space="preserve">испанский) </w:t>
            </w:r>
            <w:r w:rsidRPr="00BC653D">
              <w:rPr>
                <w:rFonts w:ascii="Times New Roman" w:eastAsia="Times New Roman" w:hAnsi="Times New Roman" w:cs="Times New Roman"/>
                <w:b/>
                <w:i/>
                <w:spacing w:val="-4"/>
                <w:sz w:val="24"/>
                <w:lang w:val="ru-RU"/>
              </w:rPr>
              <w:t>язык</w:t>
            </w:r>
          </w:p>
          <w:p w14:paraId="77F6D9F6"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образовательной программы (1, 2, 3, 4 класс);</w:t>
            </w:r>
          </w:p>
          <w:p w14:paraId="5414B27E" w14:textId="77777777" w:rsidR="00BC653D" w:rsidRPr="00BC653D" w:rsidRDefault="00BC653D" w:rsidP="00BC653D">
            <w:pPr>
              <w:spacing w:line="274"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элементы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класс);</w:t>
            </w:r>
          </w:p>
          <w:p w14:paraId="39107CFE" w14:textId="77777777" w:rsidR="00BC653D" w:rsidRPr="00BC653D" w:rsidRDefault="00BC653D" w:rsidP="00BC653D">
            <w:pPr>
              <w:spacing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математика</w:t>
            </w:r>
          </w:p>
          <w:p w14:paraId="4897E15B"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образовательной программы (1, 2, 3, 4 класс);</w:t>
            </w:r>
          </w:p>
          <w:p w14:paraId="05AD4C09"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элементы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содержания</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класс);</w:t>
            </w:r>
          </w:p>
          <w:p w14:paraId="644A9EEE" w14:textId="77777777" w:rsidR="00BC653D" w:rsidRPr="00BC653D" w:rsidRDefault="00BC653D" w:rsidP="00BC653D">
            <w:pPr>
              <w:spacing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z w:val="24"/>
                <w:lang w:val="ru-RU"/>
              </w:rPr>
              <w:t>окружающий</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pacing w:val="-5"/>
                <w:sz w:val="24"/>
                <w:lang w:val="ru-RU"/>
              </w:rPr>
              <w:t>мир</w:t>
            </w:r>
          </w:p>
          <w:p w14:paraId="1DBFEA0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Проверяемые</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требования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результатам</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освоения</w:t>
            </w:r>
            <w:r w:rsidRPr="00BC653D">
              <w:rPr>
                <w:rFonts w:ascii="Times New Roman" w:eastAsia="Times New Roman" w:hAnsi="Times New Roman" w:cs="Times New Roman"/>
                <w:spacing w:val="80"/>
                <w:sz w:val="24"/>
                <w:lang w:val="ru-RU"/>
              </w:rPr>
              <w:t xml:space="preserve"> </w:t>
            </w:r>
            <w:r w:rsidRPr="00BC653D">
              <w:rPr>
                <w:rFonts w:ascii="Times New Roman" w:eastAsia="Times New Roman" w:hAnsi="Times New Roman" w:cs="Times New Roman"/>
                <w:sz w:val="24"/>
                <w:lang w:val="ru-RU"/>
              </w:rPr>
              <w:t>основной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lastRenderedPageBreak/>
              <w:t>образовательной программы (1, 2, 3, 4 класс);</w:t>
            </w:r>
          </w:p>
          <w:p w14:paraId="6680DE29" w14:textId="77777777" w:rsidR="00BC653D" w:rsidRPr="00BC653D" w:rsidRDefault="00BC653D" w:rsidP="00BC653D">
            <w:pPr>
              <w:spacing w:line="261"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Проверяемые</w:t>
            </w:r>
            <w:proofErr w:type="spellEnd"/>
            <w:r w:rsidRPr="00BC653D">
              <w:rPr>
                <w:rFonts w:ascii="Times New Roman" w:eastAsia="Times New Roman" w:hAnsi="Times New Roman" w:cs="Times New Roman"/>
                <w:spacing w:val="-4"/>
                <w:sz w:val="24"/>
              </w:rPr>
              <w:t xml:space="preserve"> </w:t>
            </w:r>
            <w:proofErr w:type="spellStart"/>
            <w:r w:rsidRPr="00BC653D">
              <w:rPr>
                <w:rFonts w:ascii="Times New Roman" w:eastAsia="Times New Roman" w:hAnsi="Times New Roman" w:cs="Times New Roman"/>
                <w:sz w:val="24"/>
              </w:rPr>
              <w:t>элементы</w:t>
            </w:r>
            <w:proofErr w:type="spellEnd"/>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содержания</w:t>
            </w:r>
            <w:proofErr w:type="spellEnd"/>
            <w:r w:rsidRPr="00BC653D">
              <w:rPr>
                <w:rFonts w:ascii="Times New Roman" w:eastAsia="Times New Roman" w:hAnsi="Times New Roman" w:cs="Times New Roman"/>
                <w:spacing w:val="-2"/>
                <w:sz w:val="24"/>
              </w:rPr>
              <w:t xml:space="preserve"> </w:t>
            </w: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2"/>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2"/>
                <w:sz w:val="24"/>
              </w:rPr>
              <w:t xml:space="preserve"> </w:t>
            </w:r>
            <w:r w:rsidRPr="00BC653D">
              <w:rPr>
                <w:rFonts w:ascii="Times New Roman" w:eastAsia="Times New Roman" w:hAnsi="Times New Roman" w:cs="Times New Roman"/>
                <w:sz w:val="24"/>
              </w:rPr>
              <w:t>3,</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4</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pacing w:val="-2"/>
                <w:sz w:val="24"/>
              </w:rPr>
              <w:t>класс</w:t>
            </w:r>
            <w:proofErr w:type="spellEnd"/>
            <w:r w:rsidRPr="00BC653D">
              <w:rPr>
                <w:rFonts w:ascii="Times New Roman" w:eastAsia="Times New Roman" w:hAnsi="Times New Roman" w:cs="Times New Roman"/>
                <w:spacing w:val="-2"/>
                <w:sz w:val="24"/>
              </w:rPr>
              <w:t>)</w:t>
            </w:r>
          </w:p>
        </w:tc>
      </w:tr>
    </w:tbl>
    <w:p w14:paraId="063EB64C" w14:textId="77777777" w:rsidR="00BC653D" w:rsidRPr="00BC653D" w:rsidRDefault="00BC653D" w:rsidP="00BC653D">
      <w:pPr>
        <w:widowControl w:val="0"/>
        <w:autoSpaceDE w:val="0"/>
        <w:autoSpaceDN w:val="0"/>
        <w:spacing w:after="0" w:line="273"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p w14:paraId="2EE43516" w14:textId="77777777" w:rsidR="00BC653D" w:rsidRPr="00BC653D" w:rsidRDefault="00BC653D" w:rsidP="00BC653D">
      <w:pPr>
        <w:widowControl w:val="0"/>
        <w:autoSpaceDE w:val="0"/>
        <w:autoSpaceDN w:val="0"/>
        <w:spacing w:after="0" w:line="276" w:lineRule="exact"/>
        <w:jc w:val="both"/>
        <w:rPr>
          <w:rFonts w:ascii="Times New Roman" w:eastAsia="Times New Roman" w:hAnsi="Times New Roman" w:cs="Times New Roman"/>
          <w:sz w:val="24"/>
        </w:rPr>
        <w:sectPr w:rsidR="00BC653D" w:rsidRPr="00BC653D">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533D7507" w14:textId="77777777" w:rsidTr="00FA481B">
        <w:trPr>
          <w:trHeight w:val="273"/>
        </w:trPr>
        <w:tc>
          <w:tcPr>
            <w:tcW w:w="3831" w:type="dxa"/>
          </w:tcPr>
          <w:p w14:paraId="03D55EAB" w14:textId="77777777" w:rsidR="00BC653D" w:rsidRPr="00BC653D" w:rsidRDefault="00BC653D" w:rsidP="00BC653D">
            <w:pPr>
              <w:spacing w:before="1" w:line="252"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lastRenderedPageBreak/>
              <w:t>2.</w:t>
            </w:r>
            <w:r w:rsidRPr="00BC653D">
              <w:rPr>
                <w:rFonts w:ascii="Times New Roman" w:eastAsia="Times New Roman" w:hAnsi="Times New Roman" w:cs="Times New Roman"/>
                <w:b/>
                <w:spacing w:val="-7"/>
                <w:sz w:val="24"/>
              </w:rPr>
              <w:t xml:space="preserve"> </w:t>
            </w:r>
            <w:proofErr w:type="spellStart"/>
            <w:r w:rsidRPr="00BC653D">
              <w:rPr>
                <w:rFonts w:ascii="Times New Roman" w:eastAsia="Times New Roman" w:hAnsi="Times New Roman" w:cs="Times New Roman"/>
                <w:b/>
                <w:sz w:val="24"/>
              </w:rPr>
              <w:t>Содержательный</w:t>
            </w:r>
            <w:proofErr w:type="spellEnd"/>
            <w:r w:rsidRPr="00BC653D">
              <w:rPr>
                <w:rFonts w:ascii="Times New Roman" w:eastAsia="Times New Roman" w:hAnsi="Times New Roman" w:cs="Times New Roman"/>
                <w:b/>
                <w:spacing w:val="-7"/>
                <w:sz w:val="24"/>
              </w:rPr>
              <w:t xml:space="preserve"> </w:t>
            </w:r>
            <w:proofErr w:type="spellStart"/>
            <w:r w:rsidRPr="00BC653D">
              <w:rPr>
                <w:rFonts w:ascii="Times New Roman" w:eastAsia="Times New Roman" w:hAnsi="Times New Roman" w:cs="Times New Roman"/>
                <w:b/>
                <w:spacing w:val="-2"/>
                <w:sz w:val="24"/>
              </w:rPr>
              <w:t>раздел</w:t>
            </w:r>
            <w:proofErr w:type="spellEnd"/>
          </w:p>
        </w:tc>
        <w:tc>
          <w:tcPr>
            <w:tcW w:w="6812" w:type="dxa"/>
          </w:tcPr>
          <w:p w14:paraId="2B9D7926" w14:textId="77777777" w:rsidR="00BC653D" w:rsidRPr="00BC653D" w:rsidRDefault="00BC653D" w:rsidP="00BC653D">
            <w:pPr>
              <w:rPr>
                <w:rFonts w:ascii="Times New Roman" w:eastAsia="Times New Roman" w:hAnsi="Times New Roman" w:cs="Times New Roman"/>
                <w:sz w:val="20"/>
              </w:rPr>
            </w:pPr>
          </w:p>
        </w:tc>
      </w:tr>
      <w:tr w:rsidR="00BC653D" w:rsidRPr="00BC653D" w14:paraId="02F2A19A" w14:textId="77777777" w:rsidTr="00FA481B">
        <w:trPr>
          <w:trHeight w:val="2498"/>
        </w:trPr>
        <w:tc>
          <w:tcPr>
            <w:tcW w:w="3831" w:type="dxa"/>
            <w:tcBorders>
              <w:bottom w:val="single" w:sz="8" w:space="0" w:color="000000"/>
            </w:tcBorders>
          </w:tcPr>
          <w:p w14:paraId="77BF7FA8"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2.1.</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учебному предмету «Русский язык»</w:t>
            </w:r>
          </w:p>
        </w:tc>
        <w:tc>
          <w:tcPr>
            <w:tcW w:w="6812" w:type="dxa"/>
            <w:tcBorders>
              <w:bottom w:val="single" w:sz="8" w:space="0" w:color="000000"/>
            </w:tcBorders>
          </w:tcPr>
          <w:p w14:paraId="08914260" w14:textId="77777777" w:rsidR="00BC653D" w:rsidRPr="00BC653D" w:rsidRDefault="00BC653D" w:rsidP="00BC653D">
            <w:pPr>
              <w:spacing w:before="8"/>
              <w:rPr>
                <w:rFonts w:ascii="Times New Roman" w:eastAsia="Times New Roman" w:hAnsi="Times New Roman" w:cs="Times New Roman"/>
                <w:b/>
                <w:sz w:val="24"/>
                <w:lang w:val="ru-RU"/>
              </w:rPr>
            </w:pPr>
          </w:p>
          <w:p w14:paraId="47AC178B"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Использовать при составлении рабочей программы по учебному предмету «Русский язык» поурочное планирование.</w:t>
            </w:r>
          </w:p>
          <w:p w14:paraId="301011F4" w14:textId="77777777" w:rsidR="00BC653D" w:rsidRPr="00BC653D" w:rsidRDefault="00BC653D" w:rsidP="00BC653D">
            <w:pPr>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Поурочное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планирование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педагогов,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использующих учебники "Азбука" (авторы В.Г. Горецкий и другие), "Русский язык. 1-4 класс, (авторы В.П. </w:t>
            </w:r>
            <w:proofErr w:type="spellStart"/>
            <w:r w:rsidRPr="00BC653D">
              <w:rPr>
                <w:rFonts w:ascii="Times New Roman" w:eastAsia="Times New Roman" w:hAnsi="Times New Roman" w:cs="Times New Roman"/>
                <w:sz w:val="24"/>
                <w:lang w:val="ru-RU"/>
              </w:rPr>
              <w:t>Канакина</w:t>
            </w:r>
            <w:proofErr w:type="spellEnd"/>
            <w:r w:rsidRPr="00BC653D">
              <w:rPr>
                <w:rFonts w:ascii="Times New Roman" w:eastAsia="Times New Roman" w:hAnsi="Times New Roman" w:cs="Times New Roman"/>
                <w:sz w:val="24"/>
                <w:lang w:val="ru-RU"/>
              </w:rPr>
              <w:t>, В.Г. Горецкий)</w:t>
            </w:r>
          </w:p>
          <w:p w14:paraId="738D8B0A"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p w14:paraId="181BF0D4" w14:textId="77777777" w:rsidR="00BC653D" w:rsidRPr="00BC653D" w:rsidRDefault="00BC653D" w:rsidP="00BC653D">
            <w:pPr>
              <w:spacing w:line="270" w:lineRule="atLeast"/>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Вариант 2. Для самостоятельного конструирования поурочного </w:t>
            </w:r>
            <w:r w:rsidRPr="00BC653D">
              <w:rPr>
                <w:rFonts w:ascii="Times New Roman" w:eastAsia="Times New Roman" w:hAnsi="Times New Roman" w:cs="Times New Roman"/>
                <w:spacing w:val="-2"/>
                <w:sz w:val="24"/>
                <w:lang w:val="ru-RU"/>
              </w:rPr>
              <w:t>планирования</w:t>
            </w:r>
          </w:p>
        </w:tc>
      </w:tr>
      <w:tr w:rsidR="00BC653D" w:rsidRPr="00BC653D" w14:paraId="10FA3A6A" w14:textId="77777777" w:rsidTr="00FA481B">
        <w:trPr>
          <w:trHeight w:val="282"/>
        </w:trPr>
        <w:tc>
          <w:tcPr>
            <w:tcW w:w="3831" w:type="dxa"/>
            <w:tcBorders>
              <w:top w:val="single" w:sz="8" w:space="0" w:color="000000"/>
              <w:bottom w:val="nil"/>
            </w:tcBorders>
          </w:tcPr>
          <w:p w14:paraId="312E4758" w14:textId="77777777" w:rsidR="00BC653D" w:rsidRPr="00BC653D" w:rsidRDefault="00BC653D" w:rsidP="00BC653D">
            <w:pPr>
              <w:rPr>
                <w:rFonts w:ascii="Times New Roman" w:eastAsia="Times New Roman" w:hAnsi="Times New Roman" w:cs="Times New Roman"/>
                <w:sz w:val="20"/>
                <w:lang w:val="ru-RU"/>
              </w:rPr>
            </w:pPr>
          </w:p>
        </w:tc>
        <w:tc>
          <w:tcPr>
            <w:tcW w:w="6812" w:type="dxa"/>
            <w:tcBorders>
              <w:top w:val="single" w:sz="8" w:space="0" w:color="000000"/>
              <w:bottom w:val="nil"/>
            </w:tcBorders>
          </w:tcPr>
          <w:p w14:paraId="5773CFDD" w14:textId="77777777" w:rsidR="00BC653D" w:rsidRPr="00BC653D" w:rsidRDefault="00BC653D" w:rsidP="00BC653D">
            <w:pPr>
              <w:spacing w:before="1" w:line="262" w:lineRule="exact"/>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 3</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proofErr w:type="spellStart"/>
            <w:r w:rsidRPr="00BC653D">
              <w:rPr>
                <w:rFonts w:ascii="Times New Roman" w:eastAsia="Times New Roman" w:hAnsi="Times New Roman" w:cs="Times New Roman"/>
                <w:spacing w:val="-4"/>
                <w:sz w:val="24"/>
              </w:rPr>
              <w:t>класс</w:t>
            </w:r>
            <w:proofErr w:type="spellEnd"/>
          </w:p>
        </w:tc>
      </w:tr>
    </w:tbl>
    <w:p w14:paraId="6A9FA1E9" w14:textId="77777777" w:rsidR="00BC653D" w:rsidRPr="00BC653D" w:rsidRDefault="00BC653D" w:rsidP="00BC653D">
      <w:pPr>
        <w:widowControl w:val="0"/>
        <w:autoSpaceDE w:val="0"/>
        <w:autoSpaceDN w:val="0"/>
        <w:spacing w:after="0" w:line="262"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6DDEB28B" w14:textId="77777777" w:rsidTr="00FA481B">
        <w:trPr>
          <w:trHeight w:val="2615"/>
        </w:trPr>
        <w:tc>
          <w:tcPr>
            <w:tcW w:w="3831" w:type="dxa"/>
            <w:tcBorders>
              <w:bottom w:val="nil"/>
            </w:tcBorders>
          </w:tcPr>
          <w:p w14:paraId="09136AB3"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lastRenderedPageBreak/>
              <w:t>2.2. Рабочая программа по учебному предмету «Литературное чтение»</w:t>
            </w:r>
          </w:p>
        </w:tc>
        <w:tc>
          <w:tcPr>
            <w:tcW w:w="6812" w:type="dxa"/>
            <w:tcBorders>
              <w:bottom w:val="nil"/>
            </w:tcBorders>
          </w:tcPr>
          <w:p w14:paraId="48F0FC97" w14:textId="77777777" w:rsidR="00BC653D" w:rsidRPr="00BC653D" w:rsidRDefault="00BC653D" w:rsidP="00BC653D">
            <w:pPr>
              <w:spacing w:before="1"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w:t>
            </w:r>
            <w:proofErr w:type="spellStart"/>
            <w:r w:rsidRPr="00BC653D">
              <w:rPr>
                <w:rFonts w:ascii="Times New Roman" w:eastAsia="Times New Roman" w:hAnsi="Times New Roman" w:cs="Times New Roman"/>
                <w:b/>
                <w:i/>
                <w:spacing w:val="-2"/>
                <w:sz w:val="24"/>
                <w:lang w:val="ru-RU"/>
              </w:rPr>
              <w:t>дополнитъ</w:t>
            </w:r>
            <w:proofErr w:type="spellEnd"/>
          </w:p>
          <w:p w14:paraId="60170319"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Освоение программы по литературному чтению в 1 классе начинается вводным интегрированным учебным курсом "Обучение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грамоте"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(рекомендуется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180</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русского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языка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100 часов и литературного чтения 80 часов). На литературное чтение 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рекомендуется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отводить</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менее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10</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учебных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недель</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(40 часов), для изучения литературного чтения во 2 - 4 классах рекомендуется отводить по 136 часов (4 часа в неделю в каждом </w:t>
            </w:r>
            <w:r w:rsidRPr="00BC653D">
              <w:rPr>
                <w:rFonts w:ascii="Times New Roman" w:eastAsia="Times New Roman" w:hAnsi="Times New Roman" w:cs="Times New Roman"/>
                <w:spacing w:val="-2"/>
                <w:sz w:val="24"/>
                <w:lang w:val="ru-RU"/>
              </w:rPr>
              <w:t>классе).</w:t>
            </w:r>
          </w:p>
        </w:tc>
      </w:tr>
      <w:tr w:rsidR="00BC653D" w:rsidRPr="00BC653D" w14:paraId="55ADBE2D" w14:textId="77777777" w:rsidTr="00FA481B">
        <w:trPr>
          <w:trHeight w:val="2191"/>
        </w:trPr>
        <w:tc>
          <w:tcPr>
            <w:tcW w:w="3831" w:type="dxa"/>
            <w:tcBorders>
              <w:top w:val="nil"/>
              <w:bottom w:val="nil"/>
            </w:tcBorders>
          </w:tcPr>
          <w:p w14:paraId="13745DE2"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bottom w:val="nil"/>
            </w:tcBorders>
          </w:tcPr>
          <w:p w14:paraId="7242636B" w14:textId="77777777" w:rsidR="00BC653D" w:rsidRPr="00BC653D" w:rsidRDefault="00BC653D" w:rsidP="00BC653D">
            <w:pPr>
              <w:spacing w:before="124"/>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Использовать </w:t>
            </w:r>
            <w:r w:rsidRPr="00BC653D">
              <w:rPr>
                <w:rFonts w:ascii="Times New Roman" w:eastAsia="Times New Roman" w:hAnsi="Times New Roman" w:cs="Times New Roman"/>
                <w:sz w:val="24"/>
                <w:lang w:val="ru-RU"/>
              </w:rPr>
              <w:t xml:space="preserve">при составлении рабочей программы поурочное </w:t>
            </w:r>
            <w:r w:rsidRPr="00BC653D">
              <w:rPr>
                <w:rFonts w:ascii="Times New Roman" w:eastAsia="Times New Roman" w:hAnsi="Times New Roman" w:cs="Times New Roman"/>
                <w:spacing w:val="-2"/>
                <w:sz w:val="24"/>
                <w:lang w:val="ru-RU"/>
              </w:rPr>
              <w:t>планирование.</w:t>
            </w:r>
          </w:p>
          <w:p w14:paraId="77ECE22D"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Поурочное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планирование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педагогов,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использующих учебники "Азбука" (авторы В.Г. Горецкий и другие), "Литературное чтение. 1-4 класс (авторы Л.Ф. Климанова, В.Г. Горецкий, М.В. Голованова и другие) 1 класс, 2 класс, 3 класс, 4 </w:t>
            </w:r>
            <w:r w:rsidRPr="00BC653D">
              <w:rPr>
                <w:rFonts w:ascii="Times New Roman" w:eastAsia="Times New Roman" w:hAnsi="Times New Roman" w:cs="Times New Roman"/>
                <w:spacing w:val="-2"/>
                <w:sz w:val="24"/>
                <w:lang w:val="ru-RU"/>
              </w:rPr>
              <w:t>класс</w:t>
            </w:r>
          </w:p>
        </w:tc>
      </w:tr>
      <w:tr w:rsidR="00BC653D" w:rsidRPr="00BC653D" w14:paraId="7BA70320" w14:textId="77777777" w:rsidTr="00FA481B">
        <w:trPr>
          <w:trHeight w:val="986"/>
        </w:trPr>
        <w:tc>
          <w:tcPr>
            <w:tcW w:w="3831" w:type="dxa"/>
            <w:tcBorders>
              <w:top w:val="nil"/>
            </w:tcBorders>
          </w:tcPr>
          <w:p w14:paraId="0565987F"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2597F2F1" w14:textId="77777777" w:rsidR="00BC653D" w:rsidRPr="00BC653D" w:rsidRDefault="00BC653D" w:rsidP="00BC653D">
            <w:pPr>
              <w:spacing w:before="124"/>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самостоятельного</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конструирования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поурочного </w:t>
            </w:r>
            <w:r w:rsidRPr="00BC653D">
              <w:rPr>
                <w:rFonts w:ascii="Times New Roman" w:eastAsia="Times New Roman" w:hAnsi="Times New Roman" w:cs="Times New Roman"/>
                <w:spacing w:val="-2"/>
                <w:sz w:val="24"/>
                <w:lang w:val="ru-RU"/>
              </w:rPr>
              <w:t>планирования</w:t>
            </w:r>
          </w:p>
          <w:p w14:paraId="514FC0DF" w14:textId="77777777" w:rsidR="00BC653D" w:rsidRPr="00BC653D" w:rsidRDefault="00BC653D" w:rsidP="00BC653D">
            <w:pPr>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 3</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proofErr w:type="spellStart"/>
            <w:r w:rsidRPr="00BC653D">
              <w:rPr>
                <w:rFonts w:ascii="Times New Roman" w:eastAsia="Times New Roman" w:hAnsi="Times New Roman" w:cs="Times New Roman"/>
                <w:spacing w:val="-4"/>
                <w:sz w:val="24"/>
              </w:rPr>
              <w:t>класс</w:t>
            </w:r>
            <w:proofErr w:type="spellEnd"/>
          </w:p>
        </w:tc>
      </w:tr>
      <w:tr w:rsidR="00BC653D" w:rsidRPr="00BC653D" w14:paraId="2819355A" w14:textId="77777777" w:rsidTr="00FA481B">
        <w:trPr>
          <w:trHeight w:val="2346"/>
        </w:trPr>
        <w:tc>
          <w:tcPr>
            <w:tcW w:w="3831" w:type="dxa"/>
            <w:tcBorders>
              <w:bottom w:val="nil"/>
            </w:tcBorders>
          </w:tcPr>
          <w:p w14:paraId="512FD3D7"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2.3. Рабочая программа по учебному предмету «Родной язык и (или) </w:t>
            </w:r>
            <w:proofErr w:type="gramStart"/>
            <w:r w:rsidRPr="00BC653D">
              <w:rPr>
                <w:rFonts w:ascii="Times New Roman" w:eastAsia="Times New Roman" w:hAnsi="Times New Roman" w:cs="Times New Roman"/>
                <w:sz w:val="24"/>
                <w:lang w:val="ru-RU"/>
              </w:rPr>
              <w:t>государственный</w:t>
            </w:r>
            <w:r w:rsidRPr="00BC653D">
              <w:rPr>
                <w:rFonts w:ascii="Times New Roman" w:eastAsia="Times New Roman" w:hAnsi="Times New Roman" w:cs="Times New Roman"/>
                <w:spacing w:val="28"/>
                <w:sz w:val="24"/>
                <w:lang w:val="ru-RU"/>
              </w:rPr>
              <w:t xml:space="preserve">  </w:t>
            </w:r>
            <w:r w:rsidRPr="00BC653D">
              <w:rPr>
                <w:rFonts w:ascii="Times New Roman" w:eastAsia="Times New Roman" w:hAnsi="Times New Roman" w:cs="Times New Roman"/>
                <w:sz w:val="24"/>
                <w:lang w:val="ru-RU"/>
              </w:rPr>
              <w:t>язык</w:t>
            </w:r>
            <w:proofErr w:type="gramEnd"/>
            <w:r w:rsidRPr="00BC653D">
              <w:rPr>
                <w:rFonts w:ascii="Times New Roman" w:eastAsia="Times New Roman" w:hAnsi="Times New Roman" w:cs="Times New Roman"/>
                <w:spacing w:val="27"/>
                <w:sz w:val="24"/>
                <w:lang w:val="ru-RU"/>
              </w:rPr>
              <w:t xml:space="preserve">  </w:t>
            </w:r>
            <w:r w:rsidRPr="00BC653D">
              <w:rPr>
                <w:rFonts w:ascii="Times New Roman" w:eastAsia="Times New Roman" w:hAnsi="Times New Roman" w:cs="Times New Roman"/>
                <w:spacing w:val="-2"/>
                <w:sz w:val="24"/>
                <w:lang w:val="ru-RU"/>
              </w:rPr>
              <w:t>республики</w:t>
            </w:r>
          </w:p>
          <w:p w14:paraId="32DECAA1" w14:textId="77777777" w:rsidR="00BC653D" w:rsidRPr="00BC653D" w:rsidRDefault="00BC653D" w:rsidP="00BC653D">
            <w:pPr>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Российской</w:t>
            </w:r>
            <w:proofErr w:type="spellEnd"/>
          </w:p>
          <w:p w14:paraId="28104F11" w14:textId="77777777" w:rsidR="00BC653D" w:rsidRPr="00BC653D" w:rsidRDefault="00BC653D" w:rsidP="00BC653D">
            <w:pPr>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Федерации</w:t>
            </w:r>
            <w:proofErr w:type="spellEnd"/>
            <w:r w:rsidRPr="00BC653D">
              <w:rPr>
                <w:rFonts w:ascii="Times New Roman" w:eastAsia="Times New Roman" w:hAnsi="Times New Roman" w:cs="Times New Roman"/>
                <w:spacing w:val="-2"/>
                <w:sz w:val="24"/>
              </w:rPr>
              <w:t>»</w:t>
            </w:r>
          </w:p>
        </w:tc>
        <w:tc>
          <w:tcPr>
            <w:tcW w:w="6812" w:type="dxa"/>
            <w:tcBorders>
              <w:bottom w:val="nil"/>
            </w:tcBorders>
          </w:tcPr>
          <w:p w14:paraId="14B60B15" w14:textId="77777777" w:rsidR="00BC653D" w:rsidRPr="00BC653D" w:rsidRDefault="00BC653D" w:rsidP="00BC653D">
            <w:pPr>
              <w:rPr>
                <w:rFonts w:ascii="Times New Roman" w:eastAsia="Times New Roman" w:hAnsi="Times New Roman" w:cs="Times New Roman"/>
                <w:b/>
                <w:sz w:val="24"/>
                <w:lang w:val="ru-RU"/>
              </w:rPr>
            </w:pPr>
          </w:p>
          <w:p w14:paraId="26D3D82E"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«Возможна корректировка общего числа часов, рекомендованных для изучения предмета, с учетом индивидуального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подхода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образовательных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выбору родного (русского) языка и его реализации, в рамках соблюдения гигиенических нормативов к недельной образовательной </w:t>
            </w:r>
            <w:r w:rsidRPr="00BC653D">
              <w:rPr>
                <w:rFonts w:ascii="Times New Roman" w:eastAsia="Times New Roman" w:hAnsi="Times New Roman" w:cs="Times New Roman"/>
                <w:spacing w:val="-2"/>
                <w:sz w:val="24"/>
                <w:lang w:val="ru-RU"/>
              </w:rPr>
              <w:t>нагрузке».</w:t>
            </w:r>
          </w:p>
        </w:tc>
      </w:tr>
      <w:tr w:rsidR="00BC653D" w:rsidRPr="00BC653D" w14:paraId="67EF1CE8" w14:textId="77777777" w:rsidTr="00FA481B">
        <w:trPr>
          <w:trHeight w:val="2889"/>
        </w:trPr>
        <w:tc>
          <w:tcPr>
            <w:tcW w:w="3831" w:type="dxa"/>
            <w:tcBorders>
              <w:top w:val="nil"/>
            </w:tcBorders>
          </w:tcPr>
          <w:p w14:paraId="6A2092F6"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7EB2DC54" w14:textId="77777777" w:rsidR="00BC653D" w:rsidRPr="00BC653D" w:rsidRDefault="00BC653D" w:rsidP="00BC653D">
            <w:pPr>
              <w:spacing w:before="124"/>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родного (башкирского) языка и его реализации, в рамках соблюдения гигиенических нормативов к недельной образовательной нагрузке»;</w:t>
            </w:r>
          </w:p>
          <w:p w14:paraId="2EBB711C" w14:textId="77777777" w:rsidR="00BC653D" w:rsidRPr="00BC653D" w:rsidRDefault="00BC653D" w:rsidP="00BC653D">
            <w:pPr>
              <w:spacing w:line="270" w:lineRule="atLeas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родного (татарского) языка и его реализации, в рамках соблюдения гигиенических нормативов к недельной образовательной нагрузке»</w:t>
            </w:r>
          </w:p>
        </w:tc>
      </w:tr>
      <w:tr w:rsidR="00BC653D" w:rsidRPr="00BC653D" w14:paraId="165C5B35" w14:textId="77777777" w:rsidTr="00FA481B">
        <w:trPr>
          <w:trHeight w:val="1786"/>
        </w:trPr>
        <w:tc>
          <w:tcPr>
            <w:tcW w:w="3831" w:type="dxa"/>
            <w:tcBorders>
              <w:bottom w:val="nil"/>
            </w:tcBorders>
          </w:tcPr>
          <w:p w14:paraId="5B34D309"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lastRenderedPageBreak/>
              <w:t>2.4. Рабочая программа по учебному предмету «Литературное чтение на родном языке»</w:t>
            </w:r>
          </w:p>
        </w:tc>
        <w:tc>
          <w:tcPr>
            <w:tcW w:w="6812" w:type="dxa"/>
            <w:tcBorders>
              <w:bottom w:val="nil"/>
            </w:tcBorders>
          </w:tcPr>
          <w:p w14:paraId="1490E98C"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«Возможна корректировка общего числа часов, рекомендованных для изучения предмета, с учетом индивидуального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подхода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образовательных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выбору литературного чтения на родном (русском) языке и его реализации, в рамках соблюдения гигиенических нормативов к недельной образовательной нагрузке.»;</w:t>
            </w:r>
          </w:p>
        </w:tc>
      </w:tr>
      <w:tr w:rsidR="00BC653D" w:rsidRPr="00BC653D" w14:paraId="7944F1B8" w14:textId="77777777" w:rsidTr="00FA481B">
        <w:trPr>
          <w:trHeight w:val="2092"/>
        </w:trPr>
        <w:tc>
          <w:tcPr>
            <w:tcW w:w="3831" w:type="dxa"/>
            <w:tcBorders>
              <w:top w:val="nil"/>
            </w:tcBorders>
          </w:tcPr>
          <w:p w14:paraId="7023AE55"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23E3E7EB" w14:textId="77777777" w:rsidR="00BC653D" w:rsidRPr="00BC653D" w:rsidRDefault="00BC653D" w:rsidP="00BC653D">
            <w:pPr>
              <w:spacing w:before="12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литературного чтения на родном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(башкирском)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языке,</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рамках</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соблюдения</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гигиенических нормативов к недельной образовательной нагрузке.»</w:t>
            </w:r>
          </w:p>
        </w:tc>
      </w:tr>
    </w:tbl>
    <w:p w14:paraId="64FA0765" w14:textId="77777777" w:rsidR="00BC653D" w:rsidRPr="00BC653D" w:rsidRDefault="00BC653D" w:rsidP="00BC653D">
      <w:pPr>
        <w:widowControl w:val="0"/>
        <w:autoSpaceDE w:val="0"/>
        <w:autoSpaceDN w:val="0"/>
        <w:spacing w:after="0" w:line="240" w:lineRule="auto"/>
        <w:jc w:val="both"/>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5CD12480" w14:textId="77777777" w:rsidTr="00FA481B">
        <w:trPr>
          <w:trHeight w:val="1658"/>
        </w:trPr>
        <w:tc>
          <w:tcPr>
            <w:tcW w:w="3831" w:type="dxa"/>
          </w:tcPr>
          <w:p w14:paraId="66FA88BA" w14:textId="77777777" w:rsidR="00BC653D" w:rsidRPr="00BC653D" w:rsidRDefault="00BC653D" w:rsidP="00BC653D">
            <w:pPr>
              <w:rPr>
                <w:rFonts w:ascii="Times New Roman" w:eastAsia="Times New Roman" w:hAnsi="Times New Roman" w:cs="Times New Roman"/>
                <w:sz w:val="24"/>
                <w:lang w:val="ru-RU"/>
              </w:rPr>
            </w:pPr>
          </w:p>
        </w:tc>
        <w:tc>
          <w:tcPr>
            <w:tcW w:w="6812" w:type="dxa"/>
          </w:tcPr>
          <w:p w14:paraId="345C3C03" w14:textId="77777777" w:rsidR="00BC653D" w:rsidRPr="00BC653D" w:rsidRDefault="00BC653D" w:rsidP="00BC653D">
            <w:pPr>
              <w:spacing w:before="272"/>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литературного чтения на родном</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(татарском)</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языке,</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рамках</w:t>
            </w:r>
            <w:r w:rsidRPr="00BC653D">
              <w:rPr>
                <w:rFonts w:ascii="Times New Roman" w:eastAsia="Times New Roman" w:hAnsi="Times New Roman" w:cs="Times New Roman"/>
                <w:spacing w:val="36"/>
                <w:sz w:val="24"/>
                <w:lang w:val="ru-RU"/>
              </w:rPr>
              <w:t xml:space="preserve"> </w:t>
            </w:r>
            <w:r w:rsidRPr="00BC653D">
              <w:rPr>
                <w:rFonts w:ascii="Times New Roman" w:eastAsia="Times New Roman" w:hAnsi="Times New Roman" w:cs="Times New Roman"/>
                <w:sz w:val="24"/>
                <w:lang w:val="ru-RU"/>
              </w:rPr>
              <w:t>соблюдения</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гигиенических</w:t>
            </w:r>
          </w:p>
          <w:p w14:paraId="5176FCE8" w14:textId="77777777" w:rsidR="00BC653D" w:rsidRPr="00BC653D" w:rsidRDefault="00BC653D" w:rsidP="00BC653D">
            <w:pPr>
              <w:spacing w:before="1" w:line="261"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нормативов</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недельной</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образовательной</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pacing w:val="-2"/>
                <w:sz w:val="24"/>
                <w:lang w:val="ru-RU"/>
              </w:rPr>
              <w:t>нагрузке»</w:t>
            </w:r>
          </w:p>
        </w:tc>
      </w:tr>
      <w:tr w:rsidR="00BC653D" w:rsidRPr="00BC653D" w14:paraId="435CC700" w14:textId="77777777" w:rsidTr="00FA481B">
        <w:trPr>
          <w:trHeight w:val="830"/>
        </w:trPr>
        <w:tc>
          <w:tcPr>
            <w:tcW w:w="3831" w:type="dxa"/>
          </w:tcPr>
          <w:p w14:paraId="5E7222A2" w14:textId="77777777" w:rsidR="00BC653D" w:rsidRPr="00BC653D" w:rsidRDefault="00BC653D" w:rsidP="00BC653D">
            <w:pPr>
              <w:spacing w:before="258" w:line="270" w:lineRule="atLeas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2.5. Рабочая программа по учебному предмету «Иностранный язык»</w:t>
            </w:r>
          </w:p>
        </w:tc>
        <w:tc>
          <w:tcPr>
            <w:tcW w:w="6812" w:type="dxa"/>
          </w:tcPr>
          <w:p w14:paraId="5BA77C6A"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4"/>
                <w:sz w:val="24"/>
              </w:rPr>
              <w:t>нет</w:t>
            </w:r>
            <w:proofErr w:type="spellEnd"/>
            <w:r w:rsidRPr="00BC653D">
              <w:rPr>
                <w:rFonts w:ascii="Times New Roman" w:eastAsia="Times New Roman" w:hAnsi="Times New Roman" w:cs="Times New Roman"/>
                <w:spacing w:val="-4"/>
                <w:sz w:val="24"/>
              </w:rPr>
              <w:t>.</w:t>
            </w:r>
          </w:p>
        </w:tc>
      </w:tr>
      <w:tr w:rsidR="00BC653D" w:rsidRPr="00BC653D" w14:paraId="0C0089B8" w14:textId="77777777" w:rsidTr="00FA481B">
        <w:trPr>
          <w:trHeight w:val="551"/>
        </w:trPr>
        <w:tc>
          <w:tcPr>
            <w:tcW w:w="3831" w:type="dxa"/>
          </w:tcPr>
          <w:p w14:paraId="594B1255" w14:textId="77777777" w:rsidR="00BC653D" w:rsidRPr="00BC653D" w:rsidRDefault="00BC653D" w:rsidP="00BC653D">
            <w:pPr>
              <w:spacing w:line="270"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2.6.</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pacing w:val="-2"/>
                <w:sz w:val="24"/>
                <w:lang w:val="ru-RU"/>
              </w:rPr>
              <w:t>учебному</w:t>
            </w:r>
          </w:p>
          <w:p w14:paraId="300B1DB9" w14:textId="77777777" w:rsidR="00BC653D" w:rsidRPr="00BC653D" w:rsidRDefault="00BC653D" w:rsidP="00BC653D">
            <w:pPr>
              <w:spacing w:line="261"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предмету</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«Математика»</w:t>
            </w:r>
          </w:p>
        </w:tc>
        <w:tc>
          <w:tcPr>
            <w:tcW w:w="6812" w:type="dxa"/>
          </w:tcPr>
          <w:p w14:paraId="358009B1"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4"/>
                <w:sz w:val="24"/>
              </w:rPr>
              <w:t>нет</w:t>
            </w:r>
            <w:proofErr w:type="spellEnd"/>
            <w:r w:rsidRPr="00BC653D">
              <w:rPr>
                <w:rFonts w:ascii="Times New Roman" w:eastAsia="Times New Roman" w:hAnsi="Times New Roman" w:cs="Times New Roman"/>
                <w:spacing w:val="-4"/>
                <w:sz w:val="24"/>
              </w:rPr>
              <w:t>.</w:t>
            </w:r>
          </w:p>
        </w:tc>
      </w:tr>
      <w:tr w:rsidR="00BC653D" w:rsidRPr="00BC653D" w14:paraId="15233BE9" w14:textId="77777777" w:rsidTr="00FA481B">
        <w:trPr>
          <w:trHeight w:val="2765"/>
        </w:trPr>
        <w:tc>
          <w:tcPr>
            <w:tcW w:w="3831" w:type="dxa"/>
          </w:tcPr>
          <w:p w14:paraId="0BB01716"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2.7. Рабочая программа по учебному предмету «Окружающий мир»</w:t>
            </w:r>
          </w:p>
        </w:tc>
        <w:tc>
          <w:tcPr>
            <w:tcW w:w="6812" w:type="dxa"/>
          </w:tcPr>
          <w:p w14:paraId="7D726627" w14:textId="77777777" w:rsidR="00BC653D" w:rsidRPr="00BC653D" w:rsidRDefault="00BC653D" w:rsidP="00BC653D">
            <w:pPr>
              <w:spacing w:before="13"/>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Использовать </w:t>
            </w:r>
            <w:r w:rsidRPr="00BC653D">
              <w:rPr>
                <w:rFonts w:ascii="Times New Roman" w:eastAsia="Times New Roman" w:hAnsi="Times New Roman" w:cs="Times New Roman"/>
                <w:sz w:val="24"/>
                <w:lang w:val="ru-RU"/>
              </w:rPr>
              <w:t xml:space="preserve">при составлении рабочей программы поурочное </w:t>
            </w:r>
            <w:r w:rsidRPr="00BC653D">
              <w:rPr>
                <w:rFonts w:ascii="Times New Roman" w:eastAsia="Times New Roman" w:hAnsi="Times New Roman" w:cs="Times New Roman"/>
                <w:spacing w:val="-2"/>
                <w:sz w:val="24"/>
                <w:lang w:val="ru-RU"/>
              </w:rPr>
              <w:t>планирование.</w:t>
            </w:r>
          </w:p>
          <w:p w14:paraId="28C5EB18"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 1 Вариант 1. Поурочное планирование для педагогов, использующих</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учебник</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z w:val="24"/>
                <w:lang w:val="ru-RU"/>
              </w:rPr>
              <w:t>"Окружающий</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мир",</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1-4</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частях, А.А. Плешаков</w:t>
            </w:r>
          </w:p>
          <w:p w14:paraId="4BD8B42F"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p w14:paraId="53855F51" w14:textId="77777777" w:rsidR="00BC653D" w:rsidRPr="00BC653D" w:rsidRDefault="00BC653D" w:rsidP="00BC653D">
            <w:pPr>
              <w:spacing w:before="261"/>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Вариант 2. Для самостоятельного конструирования поурочного </w:t>
            </w:r>
            <w:r w:rsidRPr="00BC653D">
              <w:rPr>
                <w:rFonts w:ascii="Times New Roman" w:eastAsia="Times New Roman" w:hAnsi="Times New Roman" w:cs="Times New Roman"/>
                <w:spacing w:val="-2"/>
                <w:sz w:val="24"/>
                <w:lang w:val="ru-RU"/>
              </w:rPr>
              <w:t>планирования</w:t>
            </w:r>
          </w:p>
          <w:p w14:paraId="3EA68403" w14:textId="77777777" w:rsidR="00BC653D" w:rsidRPr="00BC653D" w:rsidRDefault="00BC653D" w:rsidP="00BC653D">
            <w:pPr>
              <w:spacing w:line="261"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tc>
      </w:tr>
      <w:tr w:rsidR="00BC653D" w:rsidRPr="00BC653D" w14:paraId="19C872AA" w14:textId="77777777" w:rsidTr="00FA481B">
        <w:trPr>
          <w:trHeight w:val="1098"/>
        </w:trPr>
        <w:tc>
          <w:tcPr>
            <w:tcW w:w="3831" w:type="dxa"/>
          </w:tcPr>
          <w:p w14:paraId="03BE24CD" w14:textId="77777777" w:rsidR="00BC653D" w:rsidRPr="00BC653D" w:rsidRDefault="00BC653D" w:rsidP="00BC653D">
            <w:pPr>
              <w:spacing w:before="251" w:line="270" w:lineRule="atLeast"/>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2.8. Рабочая программа по учебному предмету «Основы религиозных культур и светской этики»</w:t>
            </w:r>
          </w:p>
        </w:tc>
        <w:tc>
          <w:tcPr>
            <w:tcW w:w="6812" w:type="dxa"/>
          </w:tcPr>
          <w:p w14:paraId="30968711"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7C730563" w14:textId="77777777" w:rsidTr="00FA481B">
        <w:trPr>
          <w:trHeight w:val="830"/>
        </w:trPr>
        <w:tc>
          <w:tcPr>
            <w:tcW w:w="3831" w:type="dxa"/>
          </w:tcPr>
          <w:p w14:paraId="39E3B548" w14:textId="77777777" w:rsidR="00BC653D" w:rsidRPr="00BC653D" w:rsidRDefault="00BC653D" w:rsidP="00BC653D">
            <w:pPr>
              <w:spacing w:line="273"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2.9.</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pacing w:val="-2"/>
                <w:sz w:val="24"/>
                <w:lang w:val="ru-RU"/>
              </w:rPr>
              <w:t>учебному</w:t>
            </w:r>
          </w:p>
          <w:p w14:paraId="6FAE569B"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предмету</w:t>
            </w:r>
          </w:p>
          <w:p w14:paraId="0E3D7524" w14:textId="77777777" w:rsidR="00BC653D" w:rsidRPr="00BC653D" w:rsidRDefault="00BC653D" w:rsidP="00BC653D">
            <w:pPr>
              <w:spacing w:line="261"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«Изобразительное</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pacing w:val="-2"/>
                <w:sz w:val="24"/>
                <w:lang w:val="ru-RU"/>
              </w:rPr>
              <w:t>искусство»</w:t>
            </w:r>
          </w:p>
        </w:tc>
        <w:tc>
          <w:tcPr>
            <w:tcW w:w="6812" w:type="dxa"/>
          </w:tcPr>
          <w:p w14:paraId="66C3B13B"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5E3A65CA" w14:textId="77777777" w:rsidTr="00FA481B">
        <w:trPr>
          <w:trHeight w:val="546"/>
        </w:trPr>
        <w:tc>
          <w:tcPr>
            <w:tcW w:w="3831" w:type="dxa"/>
          </w:tcPr>
          <w:p w14:paraId="63A2A8D0" w14:textId="77777777" w:rsidR="00BC653D" w:rsidRPr="00BC653D" w:rsidRDefault="00BC653D" w:rsidP="00BC653D">
            <w:pPr>
              <w:tabs>
                <w:tab w:val="left" w:pos="877"/>
                <w:tab w:val="left" w:pos="2082"/>
                <w:tab w:val="left" w:pos="3569"/>
              </w:tabs>
              <w:spacing w:line="270" w:lineRule="exact"/>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2.10.</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5"/>
                <w:sz w:val="24"/>
                <w:lang w:val="ru-RU"/>
              </w:rPr>
              <w:t>по</w:t>
            </w:r>
          </w:p>
          <w:p w14:paraId="72332B85" w14:textId="77777777" w:rsidR="00BC653D" w:rsidRPr="00BC653D" w:rsidRDefault="00BC653D" w:rsidP="00BC653D">
            <w:pPr>
              <w:spacing w:line="257"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учебному</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предмету</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«Музыка»</w:t>
            </w:r>
          </w:p>
        </w:tc>
        <w:tc>
          <w:tcPr>
            <w:tcW w:w="6812" w:type="dxa"/>
          </w:tcPr>
          <w:p w14:paraId="3019861A"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1ECBD0DD" w14:textId="77777777" w:rsidTr="00FA481B">
        <w:trPr>
          <w:trHeight w:val="834"/>
        </w:trPr>
        <w:tc>
          <w:tcPr>
            <w:tcW w:w="3831" w:type="dxa"/>
          </w:tcPr>
          <w:p w14:paraId="015FE821" w14:textId="77777777" w:rsidR="00BC653D" w:rsidRPr="00BC653D" w:rsidRDefault="00BC653D" w:rsidP="00BC653D">
            <w:pPr>
              <w:tabs>
                <w:tab w:val="left" w:pos="878"/>
                <w:tab w:val="left" w:pos="1514"/>
                <w:tab w:val="left" w:pos="2082"/>
                <w:tab w:val="left" w:pos="2998"/>
                <w:tab w:val="left" w:pos="3570"/>
              </w:tabs>
              <w:spacing w:line="270" w:lineRule="atLeast"/>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2.11.</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 xml:space="preserve">по </w:t>
            </w:r>
            <w:r w:rsidRPr="00BC653D">
              <w:rPr>
                <w:rFonts w:ascii="Times New Roman" w:eastAsia="Times New Roman" w:hAnsi="Times New Roman" w:cs="Times New Roman"/>
                <w:spacing w:val="-2"/>
                <w:sz w:val="24"/>
                <w:lang w:val="ru-RU"/>
              </w:rPr>
              <w:t>учебному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предмету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 xml:space="preserve">«Труд </w:t>
            </w:r>
            <w:r w:rsidRPr="00BC653D">
              <w:rPr>
                <w:rFonts w:ascii="Times New Roman" w:eastAsia="Times New Roman" w:hAnsi="Times New Roman" w:cs="Times New Roman"/>
                <w:spacing w:val="-2"/>
                <w:sz w:val="24"/>
                <w:lang w:val="ru-RU"/>
              </w:rPr>
              <w:t>(технология)»</w:t>
            </w:r>
          </w:p>
        </w:tc>
        <w:tc>
          <w:tcPr>
            <w:tcW w:w="6812" w:type="dxa"/>
          </w:tcPr>
          <w:p w14:paraId="5758E31F" w14:textId="77777777" w:rsidR="00BC653D" w:rsidRPr="00BC653D" w:rsidRDefault="00BC653D" w:rsidP="00BC653D">
            <w:pPr>
              <w:spacing w:before="1"/>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Использовать</w:t>
            </w:r>
            <w:r w:rsidRPr="00BC653D">
              <w:rPr>
                <w:rFonts w:ascii="Times New Roman" w:eastAsia="Times New Roman" w:hAnsi="Times New Roman" w:cs="Times New Roman"/>
                <w:b/>
                <w:i/>
                <w:spacing w:val="40"/>
                <w:sz w:val="24"/>
                <w:lang w:val="ru-RU"/>
              </w:rPr>
              <w:t xml:space="preserve"> </w:t>
            </w: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составлении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рабочей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программы</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поурочное </w:t>
            </w:r>
            <w:r w:rsidRPr="00BC653D">
              <w:rPr>
                <w:rFonts w:ascii="Times New Roman" w:eastAsia="Times New Roman" w:hAnsi="Times New Roman" w:cs="Times New Roman"/>
                <w:spacing w:val="-2"/>
                <w:sz w:val="24"/>
                <w:lang w:val="ru-RU"/>
              </w:rPr>
              <w:t>планирование.</w:t>
            </w:r>
          </w:p>
          <w:p w14:paraId="080E11C1" w14:textId="77777777" w:rsidR="00BC653D" w:rsidRPr="00BC653D" w:rsidRDefault="00BC653D" w:rsidP="00BC653D">
            <w:pPr>
              <w:spacing w:line="261" w:lineRule="exact"/>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 3</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proofErr w:type="spellStart"/>
            <w:r w:rsidRPr="00BC653D">
              <w:rPr>
                <w:rFonts w:ascii="Times New Roman" w:eastAsia="Times New Roman" w:hAnsi="Times New Roman" w:cs="Times New Roman"/>
                <w:spacing w:val="-4"/>
                <w:sz w:val="24"/>
              </w:rPr>
              <w:t>класс</w:t>
            </w:r>
            <w:proofErr w:type="spellEnd"/>
          </w:p>
        </w:tc>
      </w:tr>
      <w:tr w:rsidR="00BC653D" w:rsidRPr="00BC653D" w14:paraId="44370B02" w14:textId="77777777" w:rsidTr="00FA481B">
        <w:trPr>
          <w:trHeight w:val="825"/>
        </w:trPr>
        <w:tc>
          <w:tcPr>
            <w:tcW w:w="3831" w:type="dxa"/>
          </w:tcPr>
          <w:p w14:paraId="0C186729" w14:textId="77777777" w:rsidR="00BC653D" w:rsidRPr="00BC653D" w:rsidRDefault="00BC653D" w:rsidP="00BC653D">
            <w:pPr>
              <w:tabs>
                <w:tab w:val="left" w:pos="877"/>
                <w:tab w:val="left" w:pos="1263"/>
                <w:tab w:val="left" w:pos="2082"/>
                <w:tab w:val="left" w:pos="2495"/>
                <w:tab w:val="left" w:pos="3569"/>
              </w:tabs>
              <w:ind w:right="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2.12.</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 xml:space="preserve">по </w:t>
            </w:r>
            <w:r w:rsidRPr="00BC653D">
              <w:rPr>
                <w:rFonts w:ascii="Times New Roman" w:eastAsia="Times New Roman" w:hAnsi="Times New Roman" w:cs="Times New Roman"/>
                <w:spacing w:val="-2"/>
                <w:sz w:val="24"/>
                <w:lang w:val="ru-RU"/>
              </w:rPr>
              <w:t>учебному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предмету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«Физическая</w:t>
            </w:r>
          </w:p>
          <w:p w14:paraId="1F3A3E34" w14:textId="77777777" w:rsidR="00BC653D" w:rsidRPr="00BC653D" w:rsidRDefault="00BC653D" w:rsidP="00BC653D">
            <w:pPr>
              <w:spacing w:line="259"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культура</w:t>
            </w:r>
            <w:proofErr w:type="spellEnd"/>
            <w:r w:rsidRPr="00BC653D">
              <w:rPr>
                <w:rFonts w:ascii="Times New Roman" w:eastAsia="Times New Roman" w:hAnsi="Times New Roman" w:cs="Times New Roman"/>
                <w:spacing w:val="-2"/>
                <w:sz w:val="24"/>
              </w:rPr>
              <w:t>»</w:t>
            </w:r>
          </w:p>
        </w:tc>
        <w:tc>
          <w:tcPr>
            <w:tcW w:w="6812" w:type="dxa"/>
          </w:tcPr>
          <w:p w14:paraId="18710E1C"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170401DE" w14:textId="77777777" w:rsidTr="00FA481B">
        <w:trPr>
          <w:trHeight w:val="830"/>
        </w:trPr>
        <w:tc>
          <w:tcPr>
            <w:tcW w:w="3831" w:type="dxa"/>
          </w:tcPr>
          <w:p w14:paraId="0EAE2678" w14:textId="77777777" w:rsidR="00BC653D" w:rsidRPr="00BC653D" w:rsidRDefault="00BC653D" w:rsidP="00BC653D">
            <w:pPr>
              <w:tabs>
                <w:tab w:val="left" w:pos="829"/>
                <w:tab w:val="left" w:pos="2317"/>
              </w:tabs>
              <w:spacing w:line="273"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lastRenderedPageBreak/>
              <w:t>2.13.</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формирования</w:t>
            </w:r>
          </w:p>
          <w:p w14:paraId="4A067BCC" w14:textId="77777777" w:rsidR="00BC653D" w:rsidRPr="00BC653D" w:rsidRDefault="00BC653D" w:rsidP="00BC653D">
            <w:pPr>
              <w:tabs>
                <w:tab w:val="left" w:pos="2066"/>
                <w:tab w:val="left" w:pos="3497"/>
              </w:tabs>
              <w:spacing w:line="270" w:lineRule="atLeast"/>
              <w:ind w:right="20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универсальных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действий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у </w:t>
            </w:r>
            <w:r w:rsidRPr="00BC653D">
              <w:rPr>
                <w:rFonts w:ascii="Times New Roman" w:eastAsia="Times New Roman" w:hAnsi="Times New Roman" w:cs="Times New Roman"/>
                <w:spacing w:val="-2"/>
                <w:sz w:val="24"/>
                <w:lang w:val="ru-RU"/>
              </w:rPr>
              <w:t>обучающихся</w:t>
            </w:r>
          </w:p>
        </w:tc>
        <w:tc>
          <w:tcPr>
            <w:tcW w:w="6812" w:type="dxa"/>
          </w:tcPr>
          <w:p w14:paraId="75C80F68"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520D1C60" w14:textId="77777777" w:rsidTr="00FA481B">
        <w:trPr>
          <w:trHeight w:val="552"/>
        </w:trPr>
        <w:tc>
          <w:tcPr>
            <w:tcW w:w="3831" w:type="dxa"/>
          </w:tcPr>
          <w:p w14:paraId="0FC86982" w14:textId="77777777" w:rsidR="00BC653D" w:rsidRPr="00BC653D" w:rsidRDefault="00BC653D" w:rsidP="00BC653D">
            <w:pPr>
              <w:tabs>
                <w:tab w:val="left" w:pos="1087"/>
                <w:tab w:val="left" w:pos="2512"/>
              </w:tabs>
              <w:spacing w:line="270" w:lineRule="exact"/>
              <w:rPr>
                <w:rFonts w:ascii="Times New Roman" w:eastAsia="Times New Roman" w:hAnsi="Times New Roman" w:cs="Times New Roman"/>
                <w:sz w:val="24"/>
              </w:rPr>
            </w:pPr>
            <w:r w:rsidRPr="00BC653D">
              <w:rPr>
                <w:rFonts w:ascii="Times New Roman" w:eastAsia="Times New Roman" w:hAnsi="Times New Roman" w:cs="Times New Roman"/>
                <w:spacing w:val="-2"/>
                <w:sz w:val="24"/>
              </w:rPr>
              <w:t>2.14.</w:t>
            </w:r>
            <w:r w:rsidRPr="00BC653D">
              <w:rPr>
                <w:rFonts w:ascii="Times New Roman" w:eastAsia="Times New Roman" w:hAnsi="Times New Roman" w:cs="Times New Roman"/>
                <w:sz w:val="24"/>
              </w:rPr>
              <w:tab/>
            </w:r>
            <w:proofErr w:type="spellStart"/>
            <w:r w:rsidRPr="00BC653D">
              <w:rPr>
                <w:rFonts w:ascii="Times New Roman" w:eastAsia="Times New Roman" w:hAnsi="Times New Roman" w:cs="Times New Roman"/>
                <w:spacing w:val="-2"/>
                <w:sz w:val="24"/>
              </w:rPr>
              <w:t>Рабочая</w:t>
            </w:r>
            <w:proofErr w:type="spellEnd"/>
            <w:r w:rsidRPr="00BC653D">
              <w:rPr>
                <w:rFonts w:ascii="Times New Roman" w:eastAsia="Times New Roman" w:hAnsi="Times New Roman" w:cs="Times New Roman"/>
                <w:sz w:val="24"/>
              </w:rPr>
              <w:tab/>
            </w:r>
            <w:proofErr w:type="spellStart"/>
            <w:r w:rsidRPr="00BC653D">
              <w:rPr>
                <w:rFonts w:ascii="Times New Roman" w:eastAsia="Times New Roman" w:hAnsi="Times New Roman" w:cs="Times New Roman"/>
                <w:spacing w:val="-2"/>
                <w:sz w:val="24"/>
              </w:rPr>
              <w:t>программа</w:t>
            </w:r>
            <w:proofErr w:type="spellEnd"/>
          </w:p>
          <w:p w14:paraId="16845B20" w14:textId="77777777" w:rsidR="00BC653D" w:rsidRPr="00BC653D" w:rsidRDefault="00BC653D" w:rsidP="00BC653D">
            <w:pPr>
              <w:spacing w:line="261"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воспитания</w:t>
            </w:r>
            <w:proofErr w:type="spellEnd"/>
          </w:p>
        </w:tc>
        <w:tc>
          <w:tcPr>
            <w:tcW w:w="6812" w:type="dxa"/>
          </w:tcPr>
          <w:p w14:paraId="6EA88542"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684BC41D" w14:textId="77777777" w:rsidTr="00FA481B">
        <w:trPr>
          <w:trHeight w:val="273"/>
        </w:trPr>
        <w:tc>
          <w:tcPr>
            <w:tcW w:w="3831" w:type="dxa"/>
          </w:tcPr>
          <w:p w14:paraId="5C068230" w14:textId="77777777" w:rsidR="00BC653D" w:rsidRDefault="00BC653D" w:rsidP="00BC653D">
            <w:pPr>
              <w:spacing w:line="253" w:lineRule="exact"/>
              <w:rPr>
                <w:rFonts w:ascii="Times New Roman" w:eastAsia="Times New Roman" w:hAnsi="Times New Roman" w:cs="Times New Roman"/>
                <w:b/>
                <w:sz w:val="24"/>
              </w:rPr>
            </w:pPr>
          </w:p>
          <w:p w14:paraId="00BD5A30" w14:textId="77777777" w:rsidR="00BC653D" w:rsidRPr="00BC653D" w:rsidRDefault="00BC653D" w:rsidP="00BC653D">
            <w:pPr>
              <w:spacing w:line="253"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t>3.</w:t>
            </w:r>
            <w:r w:rsidRPr="00BC653D">
              <w:rPr>
                <w:rFonts w:ascii="Times New Roman" w:eastAsia="Times New Roman" w:hAnsi="Times New Roman" w:cs="Times New Roman"/>
                <w:b/>
                <w:spacing w:val="-6"/>
                <w:sz w:val="24"/>
              </w:rPr>
              <w:t xml:space="preserve"> </w:t>
            </w:r>
            <w:proofErr w:type="spellStart"/>
            <w:r w:rsidRPr="00BC653D">
              <w:rPr>
                <w:rFonts w:ascii="Times New Roman" w:eastAsia="Times New Roman" w:hAnsi="Times New Roman" w:cs="Times New Roman"/>
                <w:b/>
                <w:sz w:val="24"/>
              </w:rPr>
              <w:t>Организационный</w:t>
            </w:r>
            <w:proofErr w:type="spellEnd"/>
            <w:r w:rsidRPr="00BC653D">
              <w:rPr>
                <w:rFonts w:ascii="Times New Roman" w:eastAsia="Times New Roman" w:hAnsi="Times New Roman" w:cs="Times New Roman"/>
                <w:b/>
                <w:spacing w:val="-6"/>
                <w:sz w:val="24"/>
              </w:rPr>
              <w:t xml:space="preserve"> </w:t>
            </w:r>
            <w:proofErr w:type="spellStart"/>
            <w:r w:rsidRPr="00BC653D">
              <w:rPr>
                <w:rFonts w:ascii="Times New Roman" w:eastAsia="Times New Roman" w:hAnsi="Times New Roman" w:cs="Times New Roman"/>
                <w:b/>
                <w:spacing w:val="-2"/>
                <w:sz w:val="24"/>
              </w:rPr>
              <w:t>раздел</w:t>
            </w:r>
            <w:proofErr w:type="spellEnd"/>
          </w:p>
        </w:tc>
        <w:tc>
          <w:tcPr>
            <w:tcW w:w="6812" w:type="dxa"/>
          </w:tcPr>
          <w:p w14:paraId="7B398261" w14:textId="77777777" w:rsidR="00BC653D" w:rsidRPr="00BC653D" w:rsidRDefault="00BC653D" w:rsidP="00BC653D">
            <w:pPr>
              <w:rPr>
                <w:rFonts w:ascii="Times New Roman" w:eastAsia="Times New Roman" w:hAnsi="Times New Roman" w:cs="Times New Roman"/>
                <w:sz w:val="20"/>
              </w:rPr>
            </w:pPr>
          </w:p>
        </w:tc>
      </w:tr>
      <w:tr w:rsidR="00BC653D" w:rsidRPr="00BC653D" w14:paraId="6A45613A" w14:textId="77777777" w:rsidTr="00FA481B">
        <w:trPr>
          <w:trHeight w:val="8212"/>
        </w:trPr>
        <w:tc>
          <w:tcPr>
            <w:tcW w:w="3831" w:type="dxa"/>
          </w:tcPr>
          <w:p w14:paraId="3DAF8219"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3.1.</w:t>
            </w:r>
            <w:r w:rsidRPr="00BC653D">
              <w:rPr>
                <w:rFonts w:ascii="Times New Roman" w:eastAsia="Times New Roman" w:hAnsi="Times New Roman" w:cs="Times New Roman"/>
                <w:spacing w:val="-4"/>
                <w:sz w:val="24"/>
              </w:rPr>
              <w:t xml:space="preserve"> </w:t>
            </w:r>
            <w:proofErr w:type="spellStart"/>
            <w:r w:rsidRPr="00BC653D">
              <w:rPr>
                <w:rFonts w:ascii="Times New Roman" w:eastAsia="Times New Roman" w:hAnsi="Times New Roman" w:cs="Times New Roman"/>
                <w:sz w:val="24"/>
              </w:rPr>
              <w:t>Учебный</w:t>
            </w:r>
            <w:proofErr w:type="spellEnd"/>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pacing w:val="-4"/>
                <w:sz w:val="24"/>
              </w:rPr>
              <w:t>план</w:t>
            </w:r>
            <w:proofErr w:type="spellEnd"/>
          </w:p>
        </w:tc>
        <w:tc>
          <w:tcPr>
            <w:tcW w:w="6812" w:type="dxa"/>
          </w:tcPr>
          <w:p w14:paraId="111ED2B3" w14:textId="77777777" w:rsidR="00BC653D" w:rsidRPr="00BC653D" w:rsidRDefault="00BC653D" w:rsidP="00BC653D">
            <w:pPr>
              <w:spacing w:before="231"/>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нагрузке</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5-дневной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(или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6-дневной)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учебной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pacing w:val="-2"/>
                <w:sz w:val="24"/>
                <w:lang w:val="ru-RU"/>
              </w:rPr>
              <w:t>неделе»</w:t>
            </w:r>
          </w:p>
          <w:p w14:paraId="6685D9CB" w14:textId="77777777" w:rsidR="00BC653D" w:rsidRPr="00BC653D" w:rsidRDefault="00BC653D" w:rsidP="00BC653D">
            <w:pPr>
              <w:spacing w:before="1"/>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«Объем максимально допустимой нагрузки в течение недели в соответствии с вариантами федеральных учебных планов </w:t>
            </w:r>
            <w:r w:rsidRPr="00BC653D">
              <w:rPr>
                <w:rFonts w:ascii="Times New Roman" w:eastAsia="Times New Roman" w:hAnsi="Times New Roman" w:cs="Times New Roman"/>
                <w:spacing w:val="-2"/>
                <w:sz w:val="24"/>
                <w:lang w:val="ru-RU"/>
              </w:rPr>
              <w:t>составляет:</w:t>
            </w:r>
          </w:p>
          <w:p w14:paraId="38012680"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1</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20</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pacing w:val="-10"/>
                <w:sz w:val="24"/>
                <w:lang w:val="ru-RU"/>
              </w:rPr>
              <w:t>-</w:t>
            </w:r>
          </w:p>
          <w:p w14:paraId="1F2EC99B" w14:textId="77777777" w:rsidR="00BC653D" w:rsidRPr="00BC653D" w:rsidRDefault="00BC653D" w:rsidP="00BC653D">
            <w:pPr>
              <w:spacing w:before="22"/>
              <w:rPr>
                <w:rFonts w:ascii="Times New Roman" w:eastAsia="Times New Roman" w:hAnsi="Times New Roman" w:cs="Times New Roman"/>
                <w:sz w:val="24"/>
                <w:lang w:val="ru-RU"/>
              </w:rPr>
            </w:pPr>
            <w:r w:rsidRPr="00BC653D">
              <w:rPr>
                <w:rFonts w:ascii="Times New Roman" w:eastAsia="Times New Roman" w:hAnsi="Times New Roman" w:cs="Times New Roman"/>
                <w:spacing w:val="-5"/>
                <w:sz w:val="24"/>
                <w:lang w:val="ru-RU"/>
              </w:rPr>
              <w:t>5).</w:t>
            </w:r>
          </w:p>
          <w:p w14:paraId="60F8EF43" w14:textId="77777777" w:rsidR="00BC653D" w:rsidRPr="00BC653D" w:rsidRDefault="00BC653D" w:rsidP="00BC653D">
            <w:pPr>
              <w:spacing w:before="2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23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26</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pacing w:val="-10"/>
                <w:sz w:val="24"/>
                <w:lang w:val="ru-RU"/>
              </w:rPr>
              <w:t>№</w:t>
            </w:r>
          </w:p>
          <w:p w14:paraId="48FFC0C5"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169320D5"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26</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pacing w:val="-5"/>
                <w:sz w:val="24"/>
                <w:lang w:val="ru-RU"/>
              </w:rPr>
              <w:t>2,</w:t>
            </w:r>
          </w:p>
          <w:p w14:paraId="255F47FF"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359D97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26</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pacing w:val="-5"/>
                <w:sz w:val="24"/>
                <w:lang w:val="ru-RU"/>
              </w:rPr>
              <w:t>2,</w:t>
            </w:r>
          </w:p>
          <w:p w14:paraId="38F80C7C" w14:textId="77777777" w:rsidR="00BC653D" w:rsidRPr="00BC653D" w:rsidRDefault="00BC653D" w:rsidP="00BC653D">
            <w:pPr>
              <w:spacing w:before="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1F03C69E" w14:textId="77777777" w:rsidR="00BC653D" w:rsidRPr="00BC653D" w:rsidRDefault="00BC653D" w:rsidP="00BC653D">
            <w:pPr>
              <w:tabs>
                <w:tab w:val="left" w:pos="897"/>
                <w:tab w:val="left" w:pos="2451"/>
                <w:tab w:val="left" w:pos="3892"/>
                <w:tab w:val="left" w:pos="5014"/>
                <w:tab w:val="left" w:pos="5338"/>
                <w:tab w:val="left" w:pos="6350"/>
              </w:tabs>
              <w:ind w:right="2"/>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Объем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максимально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допустимой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нагрузки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течение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 xml:space="preserve">года </w:t>
            </w:r>
            <w:r w:rsidRPr="00BC653D">
              <w:rPr>
                <w:rFonts w:ascii="Times New Roman" w:eastAsia="Times New Roman" w:hAnsi="Times New Roman" w:cs="Times New Roman"/>
                <w:spacing w:val="-2"/>
                <w:sz w:val="24"/>
                <w:lang w:val="ru-RU"/>
              </w:rPr>
              <w:t>составляет:</w:t>
            </w:r>
          </w:p>
          <w:p w14:paraId="6EE75F8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2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653</w:t>
            </w:r>
            <w:r w:rsidRPr="00BC653D">
              <w:rPr>
                <w:rFonts w:ascii="Times New Roman" w:eastAsia="Times New Roman" w:hAnsi="Times New Roman" w:cs="Times New Roman"/>
                <w:spacing w:val="22"/>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5"/>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620</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pacing w:val="-2"/>
                <w:sz w:val="24"/>
                <w:lang w:val="ru-RU"/>
              </w:rPr>
              <w:t>(варианты</w:t>
            </w:r>
          </w:p>
          <w:p w14:paraId="3D47DC56"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08DCAE7B"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 № 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884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10"/>
                <w:sz w:val="24"/>
                <w:lang w:val="ru-RU"/>
              </w:rPr>
              <w:t>№</w:t>
            </w:r>
          </w:p>
          <w:p w14:paraId="151E52FE"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4762977D"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884</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pacing w:val="-10"/>
                <w:sz w:val="24"/>
                <w:lang w:val="ru-RU"/>
              </w:rPr>
              <w:t>№</w:t>
            </w:r>
          </w:p>
          <w:p w14:paraId="2C5A7F9C"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26DE5E69"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884</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2,</w:t>
            </w:r>
          </w:p>
          <w:p w14:paraId="3BD8BAB6"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4"/>
                <w:sz w:val="24"/>
                <w:lang w:val="ru-RU"/>
              </w:rPr>
              <w:t>5)»;</w:t>
            </w:r>
          </w:p>
          <w:p w14:paraId="047FA66C"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35"/>
                <w:sz w:val="24"/>
                <w:lang w:val="ru-RU"/>
              </w:rPr>
              <w:t xml:space="preserve"> </w:t>
            </w:r>
            <w:r w:rsidRPr="00BC653D">
              <w:rPr>
                <w:rFonts w:ascii="Times New Roman" w:eastAsia="Times New Roman" w:hAnsi="Times New Roman" w:cs="Times New Roman"/>
                <w:sz w:val="24"/>
                <w:lang w:val="ru-RU"/>
              </w:rPr>
              <w:t>реализации</w:t>
            </w:r>
            <w:r w:rsidRPr="00BC653D">
              <w:rPr>
                <w:rFonts w:ascii="Times New Roman" w:eastAsia="Times New Roman" w:hAnsi="Times New Roman" w:cs="Times New Roman"/>
                <w:spacing w:val="36"/>
                <w:sz w:val="24"/>
                <w:lang w:val="ru-RU"/>
              </w:rPr>
              <w:t xml:space="preserve"> </w:t>
            </w:r>
            <w:r w:rsidRPr="00BC653D">
              <w:rPr>
                <w:rFonts w:ascii="Times New Roman" w:eastAsia="Times New Roman" w:hAnsi="Times New Roman" w:cs="Times New Roman"/>
                <w:sz w:val="24"/>
                <w:lang w:val="ru-RU"/>
              </w:rPr>
              <w:t>вариантов</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федерального</w:t>
            </w:r>
            <w:r w:rsidRPr="00BC653D">
              <w:rPr>
                <w:rFonts w:ascii="Times New Roman" w:eastAsia="Times New Roman" w:hAnsi="Times New Roman" w:cs="Times New Roman"/>
                <w:spacing w:val="37"/>
                <w:sz w:val="24"/>
                <w:lang w:val="ru-RU"/>
              </w:rPr>
              <w:t xml:space="preserve"> </w:t>
            </w:r>
            <w:r w:rsidRPr="00BC653D">
              <w:rPr>
                <w:rFonts w:ascii="Times New Roman" w:eastAsia="Times New Roman" w:hAnsi="Times New Roman" w:cs="Times New Roman"/>
                <w:sz w:val="24"/>
                <w:lang w:val="ru-RU"/>
              </w:rPr>
              <w:t>учебного</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плана</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pacing w:val="-5"/>
                <w:sz w:val="24"/>
                <w:lang w:val="ru-RU"/>
              </w:rPr>
              <w:t>1,</w:t>
            </w:r>
          </w:p>
          <w:p w14:paraId="30202998"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3-5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5CE87413" w14:textId="77777777" w:rsidR="00BC653D" w:rsidRPr="00BC653D" w:rsidRDefault="00BC653D" w:rsidP="00BC653D">
            <w:pPr>
              <w:spacing w:before="6"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Дополнить</w:t>
            </w:r>
          </w:p>
          <w:p w14:paraId="5CB9DE28"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w:t>
            </w:r>
            <w:r w:rsidRPr="00BC653D">
              <w:rPr>
                <w:rFonts w:ascii="Times New Roman" w:eastAsia="Times New Roman" w:hAnsi="Times New Roman" w:cs="Times New Roman"/>
                <w:spacing w:val="16"/>
                <w:sz w:val="24"/>
                <w:lang w:val="ru-RU"/>
              </w:rPr>
              <w:t xml:space="preserve"> </w:t>
            </w:r>
            <w:r w:rsidRPr="00BC653D">
              <w:rPr>
                <w:rFonts w:ascii="Times New Roman" w:eastAsia="Times New Roman" w:hAnsi="Times New Roman" w:cs="Times New Roman"/>
                <w:sz w:val="24"/>
                <w:lang w:val="ru-RU"/>
              </w:rPr>
              <w:t>внеурочную</w:t>
            </w:r>
            <w:r w:rsidRPr="00BC653D">
              <w:rPr>
                <w:rFonts w:ascii="Times New Roman" w:eastAsia="Times New Roman" w:hAnsi="Times New Roman" w:cs="Times New Roman"/>
                <w:spacing w:val="19"/>
                <w:sz w:val="24"/>
                <w:lang w:val="ru-RU"/>
              </w:rPr>
              <w:t xml:space="preserve"> </w:t>
            </w:r>
            <w:r w:rsidRPr="00BC653D">
              <w:rPr>
                <w:rFonts w:ascii="Times New Roman" w:eastAsia="Times New Roman" w:hAnsi="Times New Roman" w:cs="Times New Roman"/>
                <w:sz w:val="24"/>
                <w:lang w:val="ru-RU"/>
              </w:rPr>
              <w:t>деятельность,</w:t>
            </w:r>
            <w:r w:rsidRPr="00BC653D">
              <w:rPr>
                <w:rFonts w:ascii="Times New Roman" w:eastAsia="Times New Roman" w:hAnsi="Times New Roman" w:cs="Times New Roman"/>
                <w:spacing w:val="16"/>
                <w:sz w:val="24"/>
                <w:lang w:val="ru-RU"/>
              </w:rPr>
              <w:t xml:space="preserve"> </w:t>
            </w:r>
            <w:r w:rsidRPr="00BC653D">
              <w:rPr>
                <w:rFonts w:ascii="Times New Roman" w:eastAsia="Times New Roman" w:hAnsi="Times New Roman" w:cs="Times New Roman"/>
                <w:sz w:val="24"/>
                <w:lang w:val="ru-RU"/>
              </w:rPr>
              <w:t>проводится</w:t>
            </w:r>
            <w:r w:rsidRPr="00BC653D">
              <w:rPr>
                <w:rFonts w:ascii="Times New Roman" w:eastAsia="Times New Roman" w:hAnsi="Times New Roman" w:cs="Times New Roman"/>
                <w:spacing w:val="18"/>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8"/>
                <w:sz w:val="24"/>
                <w:lang w:val="ru-RU"/>
              </w:rPr>
              <w:t xml:space="preserve"> </w:t>
            </w:r>
            <w:r w:rsidRPr="00BC653D">
              <w:rPr>
                <w:rFonts w:ascii="Times New Roman" w:eastAsia="Times New Roman" w:hAnsi="Times New Roman" w:cs="Times New Roman"/>
                <w:sz w:val="24"/>
                <w:lang w:val="ru-RU"/>
              </w:rPr>
              <w:t>соответствии</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pacing w:val="-10"/>
                <w:sz w:val="24"/>
                <w:lang w:val="ru-RU"/>
              </w:rPr>
              <w:t>с</w:t>
            </w:r>
          </w:p>
          <w:p w14:paraId="618C9BE4" w14:textId="77777777" w:rsidR="00BC653D" w:rsidRPr="00BC653D" w:rsidRDefault="00BC653D" w:rsidP="00BC653D">
            <w:pPr>
              <w:tabs>
                <w:tab w:val="left" w:pos="4368"/>
                <w:tab w:val="left" w:pos="6671"/>
              </w:tabs>
              <w:spacing w:line="276" w:lineRule="exact"/>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Санитарно-эпидемиологическими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требованиями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и </w:t>
            </w:r>
            <w:r w:rsidRPr="00BC653D">
              <w:rPr>
                <w:rFonts w:ascii="Times New Roman" w:eastAsia="Times New Roman" w:hAnsi="Times New Roman" w:cs="Times New Roman"/>
                <w:sz w:val="24"/>
                <w:lang w:val="ru-RU"/>
              </w:rPr>
              <w:t>Гигиеническими нормативами»</w:t>
            </w:r>
          </w:p>
        </w:tc>
      </w:tr>
    </w:tbl>
    <w:p w14:paraId="02AFE164" w14:textId="77777777" w:rsidR="00BC653D" w:rsidRPr="00BC653D" w:rsidRDefault="00BC653D" w:rsidP="00BC653D">
      <w:pPr>
        <w:widowControl w:val="0"/>
        <w:autoSpaceDE w:val="0"/>
        <w:autoSpaceDN w:val="0"/>
        <w:spacing w:after="0" w:line="240" w:lineRule="auto"/>
        <w:jc w:val="both"/>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55E906D5" w14:textId="77777777" w:rsidTr="00BC653D">
        <w:trPr>
          <w:trHeight w:val="1266"/>
        </w:trPr>
        <w:tc>
          <w:tcPr>
            <w:tcW w:w="3831" w:type="dxa"/>
          </w:tcPr>
          <w:p w14:paraId="30665B59" w14:textId="77777777" w:rsidR="00BC653D" w:rsidRPr="00BC653D" w:rsidRDefault="00BC653D" w:rsidP="00BC653D">
            <w:pPr>
              <w:pStyle w:val="TableParagraph"/>
              <w:ind w:left="0"/>
              <w:jc w:val="both"/>
              <w:rPr>
                <w:sz w:val="24"/>
              </w:rPr>
            </w:pPr>
            <w:r w:rsidRPr="00BC653D">
              <w:rPr>
                <w:sz w:val="24"/>
                <w:lang w:val="ru-RU"/>
              </w:rPr>
              <w:lastRenderedPageBreak/>
              <w:t>3.2.</w:t>
            </w:r>
            <w:r w:rsidRPr="00BC653D">
              <w:rPr>
                <w:spacing w:val="-3"/>
                <w:sz w:val="24"/>
                <w:lang w:val="ru-RU"/>
              </w:rPr>
              <w:t xml:space="preserve"> </w:t>
            </w:r>
            <w:r w:rsidRPr="00BC653D">
              <w:rPr>
                <w:sz w:val="24"/>
                <w:lang w:val="ru-RU"/>
              </w:rPr>
              <w:t>План</w:t>
            </w:r>
            <w:r w:rsidRPr="00BC653D">
              <w:rPr>
                <w:spacing w:val="-3"/>
                <w:sz w:val="24"/>
                <w:lang w:val="ru-RU"/>
              </w:rPr>
              <w:t xml:space="preserve"> </w:t>
            </w:r>
            <w:r w:rsidRPr="00BC653D">
              <w:rPr>
                <w:sz w:val="24"/>
                <w:lang w:val="ru-RU"/>
              </w:rPr>
              <w:t>внеурочной</w:t>
            </w:r>
            <w:r w:rsidRPr="00BC653D">
              <w:rPr>
                <w:spacing w:val="-3"/>
                <w:sz w:val="24"/>
                <w:lang w:val="ru-RU"/>
              </w:rPr>
              <w:t xml:space="preserve"> </w:t>
            </w:r>
            <w:r w:rsidRPr="00BC653D">
              <w:rPr>
                <w:spacing w:val="-2"/>
                <w:sz w:val="24"/>
                <w:lang w:val="ru-RU"/>
              </w:rPr>
              <w:t>деятельности</w:t>
            </w:r>
            <w:r w:rsidRPr="00BC653D">
              <w:rPr>
                <w:sz w:val="24"/>
                <w:lang w:val="ru-RU"/>
              </w:rPr>
              <w:t xml:space="preserve"> </w:t>
            </w:r>
          </w:p>
          <w:p w14:paraId="61CB2AA4" w14:textId="77777777" w:rsidR="00BC653D" w:rsidRPr="00BC653D" w:rsidRDefault="00BC653D" w:rsidP="00BC653D">
            <w:pPr>
              <w:spacing w:line="273" w:lineRule="exact"/>
              <w:rPr>
                <w:rFonts w:ascii="Times New Roman" w:eastAsia="Times New Roman" w:hAnsi="Times New Roman" w:cs="Times New Roman"/>
                <w:sz w:val="24"/>
              </w:rPr>
            </w:pPr>
          </w:p>
        </w:tc>
        <w:tc>
          <w:tcPr>
            <w:tcW w:w="6812" w:type="dxa"/>
          </w:tcPr>
          <w:p w14:paraId="4A2FC718" w14:textId="77777777" w:rsidR="00BC653D" w:rsidRPr="00BC653D" w:rsidRDefault="00BC653D" w:rsidP="00BC653D">
            <w:pPr>
              <w:spacing w:before="3" w:line="274" w:lineRule="exact"/>
              <w:jc w:val="both"/>
              <w:rPr>
                <w:rFonts w:ascii="Times New Roman" w:eastAsia="Times New Roman" w:hAnsi="Times New Roman" w:cs="Times New Roman"/>
                <w:b/>
                <w:sz w:val="24"/>
                <w:lang w:val="ru-RU"/>
              </w:rPr>
            </w:pPr>
            <w:r w:rsidRPr="00BC653D">
              <w:rPr>
                <w:rFonts w:ascii="Times New Roman" w:eastAsia="Times New Roman" w:hAnsi="Times New Roman" w:cs="Times New Roman"/>
                <w:b/>
                <w:i/>
                <w:sz w:val="24"/>
                <w:lang w:val="ru-RU"/>
              </w:rPr>
              <w:t>Внесены</w:t>
            </w:r>
            <w:r w:rsidRPr="00BC653D">
              <w:rPr>
                <w:rFonts w:ascii="Times New Roman" w:eastAsia="Times New Roman" w:hAnsi="Times New Roman" w:cs="Times New Roman"/>
                <w:b/>
                <w:i/>
                <w:spacing w:val="-4"/>
                <w:sz w:val="24"/>
                <w:lang w:val="ru-RU"/>
              </w:rPr>
              <w:t xml:space="preserve"> </w:t>
            </w:r>
            <w:r w:rsidRPr="00BC653D">
              <w:rPr>
                <w:rFonts w:ascii="Times New Roman" w:eastAsia="Times New Roman" w:hAnsi="Times New Roman" w:cs="Times New Roman"/>
                <w:b/>
                <w:i/>
                <w:sz w:val="24"/>
                <w:lang w:val="ru-RU"/>
              </w:rPr>
              <w:t>изменения</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z w:val="24"/>
                <w:lang w:val="ru-RU"/>
              </w:rPr>
              <w:t>в</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sz w:val="24"/>
                <w:lang w:val="ru-RU"/>
              </w:rPr>
              <w:t>пункт</w:t>
            </w:r>
            <w:r w:rsidRPr="00BC653D">
              <w:rPr>
                <w:rFonts w:ascii="Times New Roman" w:eastAsia="Times New Roman" w:hAnsi="Times New Roman" w:cs="Times New Roman"/>
                <w:b/>
                <w:spacing w:val="-1"/>
                <w:sz w:val="24"/>
                <w:lang w:val="ru-RU"/>
              </w:rPr>
              <w:t xml:space="preserve"> </w:t>
            </w:r>
            <w:r w:rsidRPr="00BC653D">
              <w:rPr>
                <w:rFonts w:ascii="Times New Roman" w:eastAsia="Times New Roman" w:hAnsi="Times New Roman" w:cs="Times New Roman"/>
                <w:b/>
                <w:spacing w:val="-4"/>
                <w:sz w:val="24"/>
                <w:lang w:val="ru-RU"/>
              </w:rPr>
              <w:t>173:</w:t>
            </w:r>
          </w:p>
          <w:p w14:paraId="25F5C4AE" w14:textId="77777777" w:rsidR="00BC653D" w:rsidRPr="00BC653D" w:rsidRDefault="00BC653D" w:rsidP="00BC653D">
            <w:pPr>
              <w:ind w:right="828"/>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абзац</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второй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подпункта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173.2</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признать</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утратившим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силу; абзац</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третий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подпункта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173.3</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признать</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утратившим</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силу;</w:t>
            </w:r>
          </w:p>
          <w:p w14:paraId="6086FC55"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подпункт 173.5 абзацем следующего содержания: "Формы реализации внеурочной деятельности образовательная организация определяет самостоятельно.";</w:t>
            </w:r>
          </w:p>
          <w:p w14:paraId="358B40C4" w14:textId="77777777" w:rsidR="00BC653D" w:rsidRPr="00BC653D" w:rsidRDefault="00BC653D" w:rsidP="00BC653D">
            <w:pPr>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 подпункте 173.13.1 слова "учебный курс физической культуры" </w:t>
            </w:r>
            <w:r w:rsidRPr="00BC653D">
              <w:rPr>
                <w:rFonts w:ascii="Times New Roman" w:eastAsia="Times New Roman" w:hAnsi="Times New Roman" w:cs="Times New Roman"/>
                <w:spacing w:val="-2"/>
                <w:sz w:val="24"/>
                <w:lang w:val="ru-RU"/>
              </w:rPr>
              <w:t>исключить;</w:t>
            </w:r>
          </w:p>
          <w:p w14:paraId="3A406AA8"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54"/>
                <w:w w:val="150"/>
                <w:sz w:val="24"/>
                <w:lang w:val="ru-RU"/>
              </w:rPr>
              <w:t xml:space="preserve"> </w:t>
            </w:r>
            <w:r w:rsidRPr="00BC653D">
              <w:rPr>
                <w:rFonts w:ascii="Times New Roman" w:eastAsia="Times New Roman" w:hAnsi="Times New Roman" w:cs="Times New Roman"/>
                <w:sz w:val="24"/>
                <w:lang w:val="ru-RU"/>
              </w:rPr>
              <w:t>подпункте</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z w:val="24"/>
                <w:lang w:val="ru-RU"/>
              </w:rPr>
              <w:t>173.13.2.4</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z w:val="24"/>
                <w:lang w:val="ru-RU"/>
              </w:rPr>
              <w:t>слова</w:t>
            </w:r>
            <w:r w:rsidRPr="00BC653D">
              <w:rPr>
                <w:rFonts w:ascii="Times New Roman" w:eastAsia="Times New Roman" w:hAnsi="Times New Roman" w:cs="Times New Roman"/>
                <w:spacing w:val="55"/>
                <w:w w:val="150"/>
                <w:sz w:val="24"/>
                <w:lang w:val="ru-RU"/>
              </w:rPr>
              <w:t xml:space="preserve"> </w:t>
            </w:r>
            <w:r w:rsidRPr="00BC653D">
              <w:rPr>
                <w:rFonts w:ascii="Times New Roman" w:eastAsia="Times New Roman" w:hAnsi="Times New Roman" w:cs="Times New Roman"/>
                <w:sz w:val="24"/>
                <w:lang w:val="ru-RU"/>
              </w:rPr>
              <w:t>"учебный</w:t>
            </w:r>
            <w:r w:rsidRPr="00BC653D">
              <w:rPr>
                <w:rFonts w:ascii="Times New Roman" w:eastAsia="Times New Roman" w:hAnsi="Times New Roman" w:cs="Times New Roman"/>
                <w:spacing w:val="57"/>
                <w:w w:val="150"/>
                <w:sz w:val="24"/>
                <w:lang w:val="ru-RU"/>
              </w:rPr>
              <w:t xml:space="preserve"> </w:t>
            </w:r>
            <w:r w:rsidRPr="00BC653D">
              <w:rPr>
                <w:rFonts w:ascii="Times New Roman" w:eastAsia="Times New Roman" w:hAnsi="Times New Roman" w:cs="Times New Roman"/>
                <w:sz w:val="24"/>
                <w:lang w:val="ru-RU"/>
              </w:rPr>
              <w:t>курс</w:t>
            </w:r>
            <w:r w:rsidRPr="00BC653D">
              <w:rPr>
                <w:rFonts w:ascii="Times New Roman" w:eastAsia="Times New Roman" w:hAnsi="Times New Roman" w:cs="Times New Roman"/>
                <w:spacing w:val="60"/>
                <w:w w:val="150"/>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pacing w:val="-2"/>
                <w:sz w:val="24"/>
                <w:lang w:val="ru-RU"/>
              </w:rPr>
              <w:t>факультатив;"</w:t>
            </w:r>
          </w:p>
          <w:p w14:paraId="5448857F" w14:textId="77777777" w:rsidR="00BC653D" w:rsidRDefault="00BC653D" w:rsidP="00BC653D">
            <w:pPr>
              <w:tabs>
                <w:tab w:val="left" w:pos="379"/>
                <w:tab w:val="left" w:pos="1709"/>
                <w:tab w:val="left" w:pos="2988"/>
                <w:tab w:val="left" w:pos="3811"/>
                <w:tab w:val="left" w:pos="5053"/>
                <w:tab w:val="left" w:pos="5773"/>
                <w:tab w:val="left" w:pos="6142"/>
              </w:tabs>
              <w:ind w:right="3"/>
              <w:rPr>
                <w:rFonts w:ascii="Times New Roman" w:eastAsia="Times New Roman" w:hAnsi="Times New Roman" w:cs="Times New Roman"/>
                <w:spacing w:val="-10"/>
                <w:sz w:val="24"/>
                <w:lang w:val="ru-RU"/>
              </w:rPr>
            </w:pPr>
            <w:r w:rsidRPr="00BC653D">
              <w:rPr>
                <w:rFonts w:ascii="Times New Roman" w:eastAsia="Times New Roman" w:hAnsi="Times New Roman" w:cs="Times New Roman"/>
                <w:b/>
                <w:i/>
                <w:spacing w:val="-2"/>
                <w:sz w:val="24"/>
                <w:lang w:val="ru-RU"/>
              </w:rPr>
              <w:t>исключить;</w:t>
            </w:r>
            <w:r w:rsidRPr="00BC653D">
              <w:rPr>
                <w:rFonts w:ascii="Times New Roman" w:eastAsia="Times New Roman" w:hAnsi="Times New Roman" w:cs="Times New Roman"/>
                <w:spacing w:val="-10"/>
                <w:sz w:val="24"/>
                <w:lang w:val="ru-RU"/>
              </w:rPr>
              <w:t xml:space="preserve"> </w:t>
            </w:r>
          </w:p>
          <w:p w14:paraId="7D364A80" w14:textId="77777777" w:rsidR="00BC653D" w:rsidRPr="00BC653D" w:rsidRDefault="00BC653D" w:rsidP="00BC653D">
            <w:pPr>
              <w:tabs>
                <w:tab w:val="left" w:pos="379"/>
                <w:tab w:val="left" w:pos="1709"/>
                <w:tab w:val="left" w:pos="2988"/>
                <w:tab w:val="left" w:pos="3811"/>
                <w:tab w:val="left" w:pos="5053"/>
                <w:tab w:val="left" w:pos="5773"/>
                <w:tab w:val="left" w:pos="6142"/>
              </w:tabs>
              <w:ind w:right="3"/>
              <w:rPr>
                <w:rFonts w:ascii="Times New Roman" w:eastAsia="Times New Roman" w:hAnsi="Times New Roman" w:cs="Times New Roman"/>
                <w:b/>
                <w:i/>
                <w:sz w:val="24"/>
                <w:lang w:val="ru-RU"/>
              </w:rPr>
            </w:pP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подпункте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173.13.3.4</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слова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"учебный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курс</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форме </w:t>
            </w:r>
            <w:r w:rsidRPr="00BC653D">
              <w:rPr>
                <w:rFonts w:ascii="Times New Roman" w:eastAsia="Times New Roman" w:hAnsi="Times New Roman" w:cs="Times New Roman"/>
                <w:sz w:val="24"/>
                <w:lang w:val="ru-RU"/>
              </w:rPr>
              <w:t xml:space="preserve">факультатива;" </w:t>
            </w:r>
            <w:r w:rsidRPr="00BC653D">
              <w:rPr>
                <w:rFonts w:ascii="Times New Roman" w:eastAsia="Times New Roman" w:hAnsi="Times New Roman" w:cs="Times New Roman"/>
                <w:b/>
                <w:i/>
                <w:sz w:val="24"/>
                <w:lang w:val="ru-RU"/>
              </w:rPr>
              <w:t>исключить;</w:t>
            </w:r>
          </w:p>
          <w:p w14:paraId="26D509E3" w14:textId="77777777" w:rsidR="00BC653D" w:rsidRPr="00BC653D" w:rsidRDefault="00BC653D" w:rsidP="00BC653D">
            <w:pPr>
              <w:pStyle w:val="TableParagraph"/>
              <w:ind w:left="0"/>
              <w:jc w:val="both"/>
              <w:rPr>
                <w:sz w:val="24"/>
                <w:lang w:val="ru-RU"/>
              </w:rPr>
            </w:pPr>
            <w:r w:rsidRPr="00BC653D">
              <w:rPr>
                <w:sz w:val="24"/>
                <w:lang w:val="ru-RU"/>
              </w:rPr>
              <w:t>в</w:t>
            </w:r>
            <w:r w:rsidRPr="00BC653D">
              <w:rPr>
                <w:spacing w:val="-7"/>
                <w:sz w:val="24"/>
                <w:lang w:val="ru-RU"/>
              </w:rPr>
              <w:t xml:space="preserve"> </w:t>
            </w:r>
            <w:r w:rsidRPr="00BC653D">
              <w:rPr>
                <w:sz w:val="24"/>
                <w:lang w:val="ru-RU"/>
              </w:rPr>
              <w:t>подпункте</w:t>
            </w:r>
            <w:r w:rsidRPr="00BC653D">
              <w:rPr>
                <w:spacing w:val="-6"/>
                <w:sz w:val="24"/>
                <w:lang w:val="ru-RU"/>
              </w:rPr>
              <w:t xml:space="preserve"> </w:t>
            </w:r>
            <w:r w:rsidRPr="00BC653D">
              <w:rPr>
                <w:sz w:val="24"/>
                <w:lang w:val="ru-RU"/>
              </w:rPr>
              <w:t>173.13.3.5</w:t>
            </w:r>
            <w:r w:rsidRPr="00BC653D">
              <w:rPr>
                <w:spacing w:val="-6"/>
                <w:sz w:val="24"/>
                <w:lang w:val="ru-RU"/>
              </w:rPr>
              <w:t xml:space="preserve"> </w:t>
            </w:r>
            <w:r w:rsidRPr="00BC653D">
              <w:rPr>
                <w:sz w:val="24"/>
                <w:lang w:val="ru-RU"/>
              </w:rPr>
              <w:t>слова</w:t>
            </w:r>
            <w:r w:rsidRPr="00BC653D">
              <w:rPr>
                <w:spacing w:val="-6"/>
                <w:sz w:val="24"/>
                <w:lang w:val="ru-RU"/>
              </w:rPr>
              <w:t xml:space="preserve"> </w:t>
            </w:r>
            <w:r w:rsidRPr="00BC653D">
              <w:rPr>
                <w:sz w:val="24"/>
                <w:lang w:val="ru-RU"/>
              </w:rPr>
              <w:t>"учебный</w:t>
            </w:r>
            <w:r w:rsidRPr="00BC653D">
              <w:rPr>
                <w:spacing w:val="-6"/>
                <w:sz w:val="24"/>
                <w:lang w:val="ru-RU"/>
              </w:rPr>
              <w:t xml:space="preserve"> </w:t>
            </w:r>
            <w:r w:rsidRPr="00BC653D">
              <w:rPr>
                <w:sz w:val="24"/>
                <w:lang w:val="ru-RU"/>
              </w:rPr>
              <w:t>курс"</w:t>
            </w:r>
            <w:r w:rsidRPr="00BC653D">
              <w:rPr>
                <w:spacing w:val="-8"/>
                <w:sz w:val="24"/>
                <w:lang w:val="ru-RU"/>
              </w:rPr>
              <w:t xml:space="preserve"> </w:t>
            </w:r>
            <w:r w:rsidRPr="00BC653D">
              <w:rPr>
                <w:sz w:val="24"/>
                <w:lang w:val="ru-RU"/>
              </w:rPr>
              <w:t xml:space="preserve">исключить; подпункт 173.13.5.2 изложен в новой редакции </w:t>
            </w:r>
            <w:r>
              <w:rPr>
                <w:sz w:val="24"/>
                <w:lang w:val="ru-RU"/>
              </w:rPr>
              <w:t>«</w:t>
            </w:r>
            <w:r w:rsidRPr="00BC653D">
              <w:rPr>
                <w:sz w:val="24"/>
                <w:lang w:val="ru-RU"/>
              </w:rPr>
              <w:t>проводятся Организацией или в которых Организация принимает участие</w:t>
            </w:r>
            <w:r w:rsidRPr="00BC653D">
              <w:rPr>
                <w:spacing w:val="8"/>
                <w:sz w:val="24"/>
                <w:lang w:val="ru-RU"/>
              </w:rPr>
              <w:t xml:space="preserve"> </w:t>
            </w:r>
            <w:r w:rsidRPr="00BC653D">
              <w:rPr>
                <w:sz w:val="24"/>
                <w:lang w:val="ru-RU"/>
              </w:rPr>
              <w:t>в</w:t>
            </w:r>
            <w:r w:rsidRPr="00BC653D">
              <w:rPr>
                <w:spacing w:val="16"/>
                <w:sz w:val="24"/>
                <w:lang w:val="ru-RU"/>
              </w:rPr>
              <w:t xml:space="preserve"> </w:t>
            </w:r>
            <w:r w:rsidRPr="00BC653D">
              <w:rPr>
                <w:sz w:val="24"/>
                <w:lang w:val="ru-RU"/>
              </w:rPr>
              <w:t>учебном</w:t>
            </w:r>
            <w:r w:rsidRPr="00BC653D">
              <w:rPr>
                <w:spacing w:val="10"/>
                <w:sz w:val="24"/>
                <w:lang w:val="ru-RU"/>
              </w:rPr>
              <w:t xml:space="preserve"> </w:t>
            </w:r>
            <w:r w:rsidRPr="00BC653D">
              <w:rPr>
                <w:sz w:val="24"/>
                <w:lang w:val="ru-RU"/>
              </w:rPr>
              <w:t>году</w:t>
            </w:r>
            <w:r w:rsidRPr="00BC653D">
              <w:rPr>
                <w:spacing w:val="7"/>
                <w:sz w:val="24"/>
                <w:lang w:val="ru-RU"/>
              </w:rPr>
              <w:t xml:space="preserve"> </w:t>
            </w:r>
            <w:r w:rsidRPr="00BC653D">
              <w:rPr>
                <w:sz w:val="24"/>
                <w:lang w:val="ru-RU"/>
              </w:rPr>
              <w:t>или</w:t>
            </w:r>
            <w:r w:rsidRPr="00BC653D">
              <w:rPr>
                <w:spacing w:val="11"/>
                <w:sz w:val="24"/>
                <w:lang w:val="ru-RU"/>
              </w:rPr>
              <w:t xml:space="preserve"> </w:t>
            </w:r>
            <w:r>
              <w:rPr>
                <w:spacing w:val="-2"/>
                <w:sz w:val="24"/>
                <w:lang w:val="ru-RU"/>
              </w:rPr>
              <w:t>периоде обучения»</w:t>
            </w:r>
          </w:p>
        </w:tc>
      </w:tr>
      <w:tr w:rsidR="00BC653D" w:rsidRPr="00BC653D" w14:paraId="0352CF14" w14:textId="77777777" w:rsidTr="00BC653D">
        <w:trPr>
          <w:trHeight w:val="1266"/>
        </w:trPr>
        <w:tc>
          <w:tcPr>
            <w:tcW w:w="3831" w:type="dxa"/>
          </w:tcPr>
          <w:p w14:paraId="67B7EA26" w14:textId="77777777" w:rsidR="00BC653D" w:rsidRPr="00BC653D" w:rsidRDefault="00BC653D" w:rsidP="00BC653D">
            <w:pPr>
              <w:pStyle w:val="TableParagraph"/>
              <w:tabs>
                <w:tab w:val="left" w:pos="575"/>
                <w:tab w:val="left" w:pos="2256"/>
                <w:tab w:val="left" w:pos="2349"/>
                <w:tab w:val="left" w:pos="2777"/>
              </w:tabs>
              <w:spacing w:line="270" w:lineRule="atLeast"/>
              <w:ind w:left="0"/>
              <w:rPr>
                <w:b/>
                <w:sz w:val="24"/>
                <w:lang w:val="ru-RU"/>
              </w:rPr>
            </w:pPr>
            <w:r w:rsidRPr="00BC653D">
              <w:rPr>
                <w:b/>
                <w:spacing w:val="-6"/>
                <w:sz w:val="24"/>
                <w:lang w:val="ru-RU"/>
              </w:rPr>
              <w:t>4.</w:t>
            </w:r>
            <w:r w:rsidRPr="00BC653D">
              <w:rPr>
                <w:b/>
                <w:sz w:val="24"/>
                <w:lang w:val="ru-RU"/>
              </w:rPr>
              <w:tab/>
            </w:r>
            <w:r w:rsidRPr="00BC653D">
              <w:rPr>
                <w:b/>
                <w:spacing w:val="-2"/>
                <w:sz w:val="24"/>
                <w:lang w:val="ru-RU"/>
              </w:rPr>
              <w:t>Требования</w:t>
            </w:r>
            <w:r w:rsidRPr="00BC653D">
              <w:rPr>
                <w:b/>
                <w:sz w:val="24"/>
                <w:lang w:val="ru-RU"/>
              </w:rPr>
              <w:tab/>
            </w:r>
            <w:r w:rsidRPr="00BC653D">
              <w:rPr>
                <w:b/>
                <w:spacing w:val="-10"/>
                <w:sz w:val="24"/>
                <w:lang w:val="ru-RU"/>
              </w:rPr>
              <w:t>к</w:t>
            </w:r>
            <w:r w:rsidRPr="00BC653D">
              <w:rPr>
                <w:b/>
                <w:sz w:val="24"/>
                <w:lang w:val="ru-RU"/>
              </w:rPr>
              <w:tab/>
            </w:r>
            <w:r w:rsidRPr="00BC653D">
              <w:rPr>
                <w:b/>
                <w:spacing w:val="-2"/>
                <w:sz w:val="24"/>
                <w:lang w:val="ru-RU"/>
              </w:rPr>
              <w:t>условиям реализации</w:t>
            </w:r>
            <w:r w:rsidRPr="00BC653D">
              <w:rPr>
                <w:b/>
                <w:sz w:val="24"/>
                <w:lang w:val="ru-RU"/>
              </w:rPr>
              <w:tab/>
            </w:r>
            <w:r w:rsidRPr="00BC653D">
              <w:rPr>
                <w:b/>
                <w:sz w:val="24"/>
                <w:lang w:val="ru-RU"/>
              </w:rPr>
              <w:tab/>
            </w:r>
            <w:r w:rsidRPr="00BC653D">
              <w:rPr>
                <w:b/>
                <w:spacing w:val="-2"/>
                <w:sz w:val="24"/>
                <w:lang w:val="ru-RU"/>
              </w:rPr>
              <w:t xml:space="preserve">программы </w:t>
            </w:r>
            <w:r w:rsidRPr="00BC653D">
              <w:rPr>
                <w:b/>
                <w:sz w:val="24"/>
                <w:lang w:val="ru-RU"/>
              </w:rPr>
              <w:t>начального общего образования</w:t>
            </w:r>
          </w:p>
        </w:tc>
        <w:tc>
          <w:tcPr>
            <w:tcW w:w="6812" w:type="dxa"/>
          </w:tcPr>
          <w:p w14:paraId="159EACAB"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48FFB72C" w14:textId="77777777" w:rsidTr="00BC653D">
        <w:trPr>
          <w:trHeight w:val="1266"/>
        </w:trPr>
        <w:tc>
          <w:tcPr>
            <w:tcW w:w="3831" w:type="dxa"/>
          </w:tcPr>
          <w:p w14:paraId="1ADED329" w14:textId="77777777" w:rsidR="00BC653D" w:rsidRPr="00BC653D" w:rsidRDefault="00BC653D" w:rsidP="00BC653D">
            <w:pPr>
              <w:pStyle w:val="TableParagraph"/>
              <w:spacing w:line="270" w:lineRule="atLeast"/>
              <w:ind w:left="0"/>
              <w:jc w:val="both"/>
              <w:rPr>
                <w:sz w:val="24"/>
                <w:lang w:val="ru-RU"/>
              </w:rPr>
            </w:pPr>
            <w:r w:rsidRPr="00BC653D">
              <w:rPr>
                <w:sz w:val="24"/>
                <w:lang w:val="ru-RU"/>
              </w:rPr>
              <w:t>4.1. Общесистемные требования к реализации программы начального общего образования</w:t>
            </w:r>
          </w:p>
        </w:tc>
        <w:tc>
          <w:tcPr>
            <w:tcW w:w="6812" w:type="dxa"/>
          </w:tcPr>
          <w:p w14:paraId="71579BC5"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60BFF7DA" w14:textId="77777777" w:rsidTr="00BC653D">
        <w:trPr>
          <w:trHeight w:val="1266"/>
        </w:trPr>
        <w:tc>
          <w:tcPr>
            <w:tcW w:w="3831" w:type="dxa"/>
          </w:tcPr>
          <w:p w14:paraId="1522EE53" w14:textId="77777777" w:rsidR="00BC653D" w:rsidRPr="00BC653D" w:rsidRDefault="00BC653D" w:rsidP="00BC653D">
            <w:pPr>
              <w:pStyle w:val="TableParagraph"/>
              <w:tabs>
                <w:tab w:val="left" w:pos="621"/>
                <w:tab w:val="left" w:pos="2072"/>
                <w:tab w:val="left" w:pos="2268"/>
                <w:tab w:val="left" w:pos="2439"/>
              </w:tabs>
              <w:ind w:left="0" w:right="-15"/>
              <w:rPr>
                <w:sz w:val="24"/>
                <w:lang w:val="ru-RU"/>
              </w:rPr>
            </w:pPr>
            <w:r w:rsidRPr="00BC653D">
              <w:rPr>
                <w:spacing w:val="-4"/>
                <w:sz w:val="24"/>
                <w:lang w:val="ru-RU"/>
              </w:rPr>
              <w:t>4.2.</w:t>
            </w:r>
            <w:r w:rsidRPr="00BC653D">
              <w:rPr>
                <w:sz w:val="24"/>
                <w:lang w:val="ru-RU"/>
              </w:rPr>
              <w:tab/>
            </w:r>
            <w:r w:rsidRPr="00BC653D">
              <w:rPr>
                <w:spacing w:val="-2"/>
                <w:sz w:val="24"/>
                <w:lang w:val="ru-RU"/>
              </w:rPr>
              <w:t>Требования</w:t>
            </w:r>
            <w:r w:rsidRPr="00BC653D">
              <w:rPr>
                <w:sz w:val="24"/>
                <w:lang w:val="ru-RU"/>
              </w:rPr>
              <w:tab/>
            </w:r>
            <w:r w:rsidRPr="00BC653D">
              <w:rPr>
                <w:spacing w:val="-10"/>
                <w:sz w:val="24"/>
                <w:lang w:val="ru-RU"/>
              </w:rPr>
              <w:t>к</w:t>
            </w:r>
            <w:r w:rsidRPr="00BC653D">
              <w:rPr>
                <w:sz w:val="24"/>
                <w:lang w:val="ru-RU"/>
              </w:rPr>
              <w:tab/>
            </w:r>
            <w:r w:rsidRPr="00BC653D">
              <w:rPr>
                <w:sz w:val="24"/>
                <w:lang w:val="ru-RU"/>
              </w:rPr>
              <w:tab/>
            </w:r>
            <w:r w:rsidRPr="00BC653D">
              <w:rPr>
                <w:spacing w:val="-2"/>
                <w:sz w:val="24"/>
                <w:lang w:val="ru-RU"/>
              </w:rPr>
              <w:t>материально- техническому</w:t>
            </w:r>
            <w:r w:rsidRPr="00BC653D">
              <w:rPr>
                <w:sz w:val="24"/>
                <w:lang w:val="ru-RU"/>
              </w:rPr>
              <w:tab/>
            </w:r>
            <w:r w:rsidRPr="00BC653D">
              <w:rPr>
                <w:sz w:val="24"/>
                <w:lang w:val="ru-RU"/>
              </w:rPr>
              <w:tab/>
            </w:r>
            <w:r w:rsidRPr="00BC653D">
              <w:rPr>
                <w:spacing w:val="-2"/>
                <w:sz w:val="24"/>
                <w:lang w:val="ru-RU"/>
              </w:rPr>
              <w:t>обеспечению</w:t>
            </w:r>
          </w:p>
          <w:p w14:paraId="781DA9BC" w14:textId="77777777" w:rsidR="00BC653D" w:rsidRPr="00BC653D" w:rsidRDefault="00BC653D" w:rsidP="00BC653D">
            <w:pPr>
              <w:pStyle w:val="TableParagraph"/>
              <w:spacing w:line="270" w:lineRule="atLeast"/>
              <w:ind w:left="0"/>
              <w:rPr>
                <w:sz w:val="24"/>
                <w:lang w:val="ru-RU"/>
              </w:rPr>
            </w:pPr>
            <w:r w:rsidRPr="00BC653D">
              <w:rPr>
                <w:sz w:val="24"/>
                <w:lang w:val="ru-RU"/>
              </w:rPr>
              <w:t>реализации</w:t>
            </w:r>
            <w:r w:rsidRPr="00BC653D">
              <w:rPr>
                <w:spacing w:val="80"/>
                <w:sz w:val="24"/>
                <w:lang w:val="ru-RU"/>
              </w:rPr>
              <w:t xml:space="preserve"> </w:t>
            </w:r>
            <w:r w:rsidRPr="00BC653D">
              <w:rPr>
                <w:sz w:val="24"/>
                <w:lang w:val="ru-RU"/>
              </w:rPr>
              <w:t>программы</w:t>
            </w:r>
            <w:r w:rsidRPr="00BC653D">
              <w:rPr>
                <w:spacing w:val="80"/>
                <w:sz w:val="24"/>
                <w:lang w:val="ru-RU"/>
              </w:rPr>
              <w:t xml:space="preserve"> </w:t>
            </w:r>
            <w:r w:rsidRPr="00BC653D">
              <w:rPr>
                <w:sz w:val="24"/>
                <w:lang w:val="ru-RU"/>
              </w:rPr>
              <w:t>начального общего образования</w:t>
            </w:r>
          </w:p>
        </w:tc>
        <w:tc>
          <w:tcPr>
            <w:tcW w:w="6812" w:type="dxa"/>
          </w:tcPr>
          <w:p w14:paraId="25058B5B"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753D118B" w14:textId="77777777" w:rsidTr="00BC653D">
        <w:trPr>
          <w:trHeight w:val="1266"/>
        </w:trPr>
        <w:tc>
          <w:tcPr>
            <w:tcW w:w="3831" w:type="dxa"/>
          </w:tcPr>
          <w:p w14:paraId="3F943F36" w14:textId="77777777" w:rsidR="00BC653D" w:rsidRPr="00BC653D" w:rsidRDefault="00BC653D" w:rsidP="00BC653D">
            <w:pPr>
              <w:pStyle w:val="TableParagraph"/>
              <w:spacing w:line="265" w:lineRule="exact"/>
              <w:ind w:left="0"/>
              <w:rPr>
                <w:sz w:val="24"/>
                <w:lang w:val="ru-RU"/>
              </w:rPr>
            </w:pPr>
            <w:r w:rsidRPr="00BC653D">
              <w:rPr>
                <w:sz w:val="24"/>
                <w:lang w:val="ru-RU"/>
              </w:rPr>
              <w:t>4.3.</w:t>
            </w:r>
            <w:r w:rsidRPr="00BC653D">
              <w:rPr>
                <w:spacing w:val="29"/>
                <w:sz w:val="24"/>
                <w:lang w:val="ru-RU"/>
              </w:rPr>
              <w:t xml:space="preserve">  </w:t>
            </w:r>
            <w:r w:rsidRPr="00BC653D">
              <w:rPr>
                <w:sz w:val="24"/>
                <w:lang w:val="ru-RU"/>
              </w:rPr>
              <w:t>Учебно-</w:t>
            </w:r>
            <w:proofErr w:type="gramStart"/>
            <w:r w:rsidRPr="00BC653D">
              <w:rPr>
                <w:sz w:val="24"/>
                <w:lang w:val="ru-RU"/>
              </w:rPr>
              <w:t>методические</w:t>
            </w:r>
            <w:r w:rsidRPr="00BC653D">
              <w:rPr>
                <w:spacing w:val="30"/>
                <w:sz w:val="24"/>
                <w:lang w:val="ru-RU"/>
              </w:rPr>
              <w:t xml:space="preserve">  </w:t>
            </w:r>
            <w:r w:rsidRPr="00BC653D">
              <w:rPr>
                <w:spacing w:val="-2"/>
                <w:sz w:val="24"/>
                <w:lang w:val="ru-RU"/>
              </w:rPr>
              <w:t>условия</w:t>
            </w:r>
            <w:proofErr w:type="gramEnd"/>
          </w:p>
          <w:p w14:paraId="3549CC5D" w14:textId="77777777" w:rsidR="00BC653D" w:rsidRPr="00BC653D" w:rsidRDefault="00BC653D" w:rsidP="00BC653D">
            <w:pPr>
              <w:pStyle w:val="TableParagraph"/>
              <w:spacing w:line="270" w:lineRule="atLeast"/>
              <w:ind w:left="0"/>
              <w:rPr>
                <w:sz w:val="24"/>
                <w:lang w:val="ru-RU"/>
              </w:rPr>
            </w:pPr>
            <w:r w:rsidRPr="00BC653D">
              <w:rPr>
                <w:sz w:val="24"/>
                <w:lang w:val="ru-RU"/>
              </w:rPr>
              <w:t>реализации</w:t>
            </w:r>
            <w:r w:rsidRPr="00BC653D">
              <w:rPr>
                <w:spacing w:val="80"/>
                <w:sz w:val="24"/>
                <w:lang w:val="ru-RU"/>
              </w:rPr>
              <w:t xml:space="preserve"> </w:t>
            </w:r>
            <w:r w:rsidRPr="00BC653D">
              <w:rPr>
                <w:sz w:val="24"/>
                <w:lang w:val="ru-RU"/>
              </w:rPr>
              <w:t>программы</w:t>
            </w:r>
            <w:r w:rsidRPr="00BC653D">
              <w:rPr>
                <w:spacing w:val="80"/>
                <w:sz w:val="24"/>
                <w:lang w:val="ru-RU"/>
              </w:rPr>
              <w:t xml:space="preserve"> </w:t>
            </w:r>
            <w:r w:rsidRPr="00BC653D">
              <w:rPr>
                <w:sz w:val="24"/>
                <w:lang w:val="ru-RU"/>
              </w:rPr>
              <w:t>начального общего образования</w:t>
            </w:r>
          </w:p>
        </w:tc>
        <w:tc>
          <w:tcPr>
            <w:tcW w:w="6812" w:type="dxa"/>
          </w:tcPr>
          <w:p w14:paraId="6B31EC24" w14:textId="77777777" w:rsidR="00BC653D" w:rsidRDefault="00BC653D" w:rsidP="00BC653D">
            <w:pPr>
              <w:pStyle w:val="TableParagraph"/>
              <w:spacing w:line="265"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6A66A12F" w14:textId="77777777" w:rsidTr="00BC653D">
        <w:trPr>
          <w:trHeight w:val="1266"/>
        </w:trPr>
        <w:tc>
          <w:tcPr>
            <w:tcW w:w="3831" w:type="dxa"/>
          </w:tcPr>
          <w:p w14:paraId="42D6F410" w14:textId="77777777" w:rsidR="00BC653D" w:rsidRPr="00BC653D" w:rsidRDefault="00BC653D" w:rsidP="00BC653D">
            <w:pPr>
              <w:pStyle w:val="TableParagraph"/>
              <w:tabs>
                <w:tab w:val="left" w:pos="1041"/>
              </w:tabs>
              <w:spacing w:line="270" w:lineRule="atLeast"/>
              <w:ind w:left="0"/>
              <w:jc w:val="both"/>
              <w:rPr>
                <w:sz w:val="24"/>
                <w:lang w:val="ru-RU"/>
              </w:rPr>
            </w:pPr>
            <w:r w:rsidRPr="00BC653D">
              <w:rPr>
                <w:spacing w:val="-4"/>
                <w:sz w:val="24"/>
                <w:lang w:val="ru-RU"/>
              </w:rPr>
              <w:t>4.4.</w:t>
            </w:r>
            <w:r w:rsidRPr="00BC653D">
              <w:rPr>
                <w:sz w:val="24"/>
                <w:lang w:val="ru-RU"/>
              </w:rPr>
              <w:tab/>
            </w:r>
            <w:r w:rsidRPr="00BC653D">
              <w:rPr>
                <w:spacing w:val="-2"/>
                <w:sz w:val="24"/>
                <w:lang w:val="ru-RU"/>
              </w:rPr>
              <w:t xml:space="preserve">Психолого-педагогические </w:t>
            </w:r>
            <w:r w:rsidRPr="00BC653D">
              <w:rPr>
                <w:sz w:val="24"/>
                <w:lang w:val="ru-RU"/>
              </w:rPr>
              <w:t>условия реализации программы начального общего образования</w:t>
            </w:r>
          </w:p>
        </w:tc>
        <w:tc>
          <w:tcPr>
            <w:tcW w:w="6812" w:type="dxa"/>
          </w:tcPr>
          <w:p w14:paraId="4B5DD950"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31DE0944" w14:textId="77777777" w:rsidTr="00BC653D">
        <w:trPr>
          <w:trHeight w:val="1266"/>
        </w:trPr>
        <w:tc>
          <w:tcPr>
            <w:tcW w:w="3831" w:type="dxa"/>
          </w:tcPr>
          <w:p w14:paraId="7E428114" w14:textId="77777777" w:rsidR="00BC653D" w:rsidRPr="00BC653D" w:rsidRDefault="00BC653D" w:rsidP="00BC653D">
            <w:pPr>
              <w:pStyle w:val="TableParagraph"/>
              <w:tabs>
                <w:tab w:val="left" w:pos="743"/>
                <w:tab w:val="left" w:pos="1237"/>
                <w:tab w:val="left" w:pos="2317"/>
                <w:tab w:val="left" w:pos="2661"/>
                <w:tab w:val="left" w:pos="2808"/>
              </w:tabs>
              <w:ind w:left="0" w:right="1"/>
              <w:rPr>
                <w:sz w:val="24"/>
                <w:lang w:val="ru-RU"/>
              </w:rPr>
            </w:pPr>
            <w:r w:rsidRPr="00BC653D">
              <w:rPr>
                <w:spacing w:val="-4"/>
                <w:sz w:val="24"/>
                <w:lang w:val="ru-RU"/>
              </w:rPr>
              <w:t>4.5.</w:t>
            </w:r>
            <w:r w:rsidRPr="00BC653D">
              <w:rPr>
                <w:sz w:val="24"/>
                <w:lang w:val="ru-RU"/>
              </w:rPr>
              <w:tab/>
            </w:r>
            <w:r w:rsidRPr="00BC653D">
              <w:rPr>
                <w:spacing w:val="-2"/>
                <w:sz w:val="24"/>
                <w:lang w:val="ru-RU"/>
              </w:rPr>
              <w:t>Требования</w:t>
            </w:r>
            <w:r w:rsidRPr="00BC653D">
              <w:rPr>
                <w:sz w:val="24"/>
                <w:lang w:val="ru-RU"/>
              </w:rPr>
              <w:tab/>
            </w:r>
            <w:r w:rsidRPr="00BC653D">
              <w:rPr>
                <w:spacing w:val="-10"/>
                <w:sz w:val="24"/>
                <w:lang w:val="ru-RU"/>
              </w:rPr>
              <w:t>к</w:t>
            </w:r>
            <w:r w:rsidRPr="00BC653D">
              <w:rPr>
                <w:sz w:val="24"/>
                <w:lang w:val="ru-RU"/>
              </w:rPr>
              <w:tab/>
            </w:r>
            <w:r w:rsidRPr="00BC653D">
              <w:rPr>
                <w:sz w:val="24"/>
                <w:lang w:val="ru-RU"/>
              </w:rPr>
              <w:tab/>
            </w:r>
            <w:r w:rsidRPr="00BC653D">
              <w:rPr>
                <w:spacing w:val="-2"/>
                <w:sz w:val="24"/>
                <w:lang w:val="ru-RU"/>
              </w:rPr>
              <w:t>кадровым условиям</w:t>
            </w:r>
            <w:r w:rsidRPr="00BC653D">
              <w:rPr>
                <w:sz w:val="24"/>
                <w:lang w:val="ru-RU"/>
              </w:rPr>
              <w:tab/>
            </w:r>
            <w:r w:rsidRPr="00BC653D">
              <w:rPr>
                <w:spacing w:val="-2"/>
                <w:sz w:val="24"/>
                <w:lang w:val="ru-RU"/>
              </w:rPr>
              <w:t>реализации</w:t>
            </w:r>
            <w:r w:rsidRPr="00BC653D">
              <w:rPr>
                <w:sz w:val="24"/>
                <w:lang w:val="ru-RU"/>
              </w:rPr>
              <w:tab/>
            </w:r>
            <w:r w:rsidRPr="00BC653D">
              <w:rPr>
                <w:spacing w:val="-2"/>
                <w:sz w:val="24"/>
                <w:lang w:val="ru-RU"/>
              </w:rPr>
              <w:t>программы</w:t>
            </w:r>
          </w:p>
          <w:p w14:paraId="585EE9E1" w14:textId="77777777" w:rsidR="00BC653D" w:rsidRDefault="00BC653D" w:rsidP="00BC653D">
            <w:pPr>
              <w:pStyle w:val="TableParagraph"/>
              <w:spacing w:line="254" w:lineRule="exact"/>
              <w:ind w:left="0"/>
              <w:rPr>
                <w:sz w:val="24"/>
              </w:rPr>
            </w:pPr>
            <w:proofErr w:type="spellStart"/>
            <w:r>
              <w:rPr>
                <w:sz w:val="24"/>
              </w:rPr>
              <w:t>начального</w:t>
            </w:r>
            <w:proofErr w:type="spellEnd"/>
            <w:r>
              <w:rPr>
                <w:spacing w:val="-3"/>
                <w:sz w:val="24"/>
              </w:rPr>
              <w:t xml:space="preserve"> </w:t>
            </w:r>
            <w:proofErr w:type="spellStart"/>
            <w:r>
              <w:rPr>
                <w:sz w:val="24"/>
              </w:rPr>
              <w:t>общего</w:t>
            </w:r>
            <w:proofErr w:type="spellEnd"/>
            <w:r>
              <w:rPr>
                <w:spacing w:val="-2"/>
                <w:sz w:val="24"/>
              </w:rPr>
              <w:t xml:space="preserve"> </w:t>
            </w:r>
            <w:proofErr w:type="spellStart"/>
            <w:r>
              <w:rPr>
                <w:spacing w:val="-2"/>
                <w:sz w:val="24"/>
              </w:rPr>
              <w:t>образования</w:t>
            </w:r>
            <w:proofErr w:type="spellEnd"/>
          </w:p>
        </w:tc>
        <w:tc>
          <w:tcPr>
            <w:tcW w:w="6812" w:type="dxa"/>
          </w:tcPr>
          <w:p w14:paraId="4C3F4244"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5568A717" w14:textId="77777777" w:rsidTr="00BC653D">
        <w:trPr>
          <w:trHeight w:val="1266"/>
        </w:trPr>
        <w:tc>
          <w:tcPr>
            <w:tcW w:w="3831" w:type="dxa"/>
          </w:tcPr>
          <w:p w14:paraId="2E163206" w14:textId="77777777" w:rsidR="00BC653D" w:rsidRPr="00BC653D" w:rsidRDefault="00BC653D" w:rsidP="00BC653D">
            <w:pPr>
              <w:pStyle w:val="TableParagraph"/>
              <w:spacing w:line="270" w:lineRule="atLeast"/>
              <w:ind w:left="0" w:right="1"/>
              <w:jc w:val="both"/>
              <w:rPr>
                <w:sz w:val="24"/>
                <w:lang w:val="ru-RU"/>
              </w:rPr>
            </w:pPr>
            <w:r w:rsidRPr="00BC653D">
              <w:rPr>
                <w:sz w:val="24"/>
                <w:lang w:val="ru-RU"/>
              </w:rPr>
              <w:t>4.6. Требования к финансовым условиям реализации программы начального общего образования</w:t>
            </w:r>
          </w:p>
        </w:tc>
        <w:tc>
          <w:tcPr>
            <w:tcW w:w="6812" w:type="dxa"/>
          </w:tcPr>
          <w:p w14:paraId="2489CC20"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1"/>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bl>
    <w:p w14:paraId="2ADEF16D" w14:textId="77777777" w:rsidR="00BC653D" w:rsidRPr="00BC653D" w:rsidRDefault="00BC653D" w:rsidP="00BC653D">
      <w:pPr>
        <w:widowControl w:val="0"/>
        <w:autoSpaceDE w:val="0"/>
        <w:autoSpaceDN w:val="0"/>
        <w:spacing w:after="0" w:line="257" w:lineRule="exact"/>
        <w:rPr>
          <w:rFonts w:ascii="Times New Roman" w:eastAsia="Times New Roman" w:hAnsi="Times New Roman" w:cs="Times New Roman"/>
          <w:b/>
          <w:i/>
          <w:sz w:val="24"/>
        </w:rPr>
        <w:sectPr w:rsidR="00BC653D" w:rsidRPr="00BC653D">
          <w:type w:val="continuous"/>
          <w:pgSz w:w="11900" w:h="16850"/>
          <w:pgMar w:top="560" w:right="283" w:bottom="280" w:left="566" w:header="720" w:footer="720" w:gutter="0"/>
          <w:cols w:space="720"/>
        </w:sectPr>
      </w:pPr>
    </w:p>
    <w:p w14:paraId="45E0B4CB" w14:textId="77777777" w:rsidR="00BC653D" w:rsidRPr="00BC653D" w:rsidRDefault="00BC653D" w:rsidP="00BC653D">
      <w:pPr>
        <w:widowControl w:val="0"/>
        <w:autoSpaceDE w:val="0"/>
        <w:autoSpaceDN w:val="0"/>
        <w:spacing w:after="0" w:line="270"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p w14:paraId="5884B38D" w14:textId="77777777" w:rsidR="00F22131" w:rsidRDefault="00F22131" w:rsidP="00BC653D"/>
    <w:sectPr w:rsidR="00F221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6BFCA" w14:textId="77777777" w:rsidR="00A958A0" w:rsidRDefault="00A958A0" w:rsidP="001F20E9">
      <w:pPr>
        <w:spacing w:after="0" w:line="240" w:lineRule="auto"/>
      </w:pPr>
      <w:r>
        <w:separator/>
      </w:r>
    </w:p>
  </w:endnote>
  <w:endnote w:type="continuationSeparator" w:id="0">
    <w:p w14:paraId="590D0657" w14:textId="77777777" w:rsidR="00A958A0" w:rsidRDefault="00A958A0" w:rsidP="001F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DC83" w14:textId="77777777" w:rsidR="001F20E9" w:rsidRDefault="001F20E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4FE9" w14:textId="77777777" w:rsidR="001F20E9" w:rsidRDefault="001F20E9">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72AE" w14:textId="77777777" w:rsidR="001F20E9" w:rsidRDefault="001F20E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06996" w14:textId="77777777" w:rsidR="00A958A0" w:rsidRDefault="00A958A0" w:rsidP="001F20E9">
      <w:pPr>
        <w:spacing w:after="0" w:line="240" w:lineRule="auto"/>
      </w:pPr>
      <w:r>
        <w:separator/>
      </w:r>
    </w:p>
  </w:footnote>
  <w:footnote w:type="continuationSeparator" w:id="0">
    <w:p w14:paraId="4425D989" w14:textId="77777777" w:rsidR="00A958A0" w:rsidRDefault="00A958A0" w:rsidP="001F2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FFED" w14:textId="77777777" w:rsidR="001F20E9" w:rsidRDefault="001F20E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72B5" w14:textId="77777777" w:rsidR="001F20E9" w:rsidRDefault="001F20E9">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CC41" w14:textId="77777777" w:rsidR="001F20E9" w:rsidRDefault="001F20E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4C9B"/>
    <w:multiLevelType w:val="hybridMultilevel"/>
    <w:tmpl w:val="1E0C1B10"/>
    <w:lvl w:ilvl="0" w:tplc="B8DC4FE0">
      <w:start w:val="1"/>
      <w:numFmt w:val="decimal"/>
      <w:lvlText w:val="%1."/>
      <w:lvlJc w:val="left"/>
      <w:pPr>
        <w:ind w:left="478" w:hanging="601"/>
      </w:pPr>
      <w:rPr>
        <w:rFonts w:ascii="Times New Roman" w:eastAsia="Times New Roman" w:hAnsi="Times New Roman" w:cs="Times New Roman" w:hint="default"/>
        <w:b w:val="0"/>
        <w:bCs w:val="0"/>
        <w:i w:val="0"/>
        <w:iCs w:val="0"/>
        <w:spacing w:val="0"/>
        <w:w w:val="100"/>
        <w:sz w:val="28"/>
        <w:szCs w:val="28"/>
        <w:lang w:val="ru-RU" w:eastAsia="en-US" w:bidi="ar-SA"/>
      </w:rPr>
    </w:lvl>
    <w:lvl w:ilvl="1" w:tplc="D63E7F0C">
      <w:numFmt w:val="bullet"/>
      <w:lvlText w:val="•"/>
      <w:lvlJc w:val="left"/>
      <w:pPr>
        <w:ind w:left="1537" w:hanging="601"/>
      </w:pPr>
      <w:rPr>
        <w:rFonts w:hint="default"/>
        <w:lang w:val="ru-RU" w:eastAsia="en-US" w:bidi="ar-SA"/>
      </w:rPr>
    </w:lvl>
    <w:lvl w:ilvl="2" w:tplc="6868B472">
      <w:numFmt w:val="bullet"/>
      <w:lvlText w:val="•"/>
      <w:lvlJc w:val="left"/>
      <w:pPr>
        <w:ind w:left="2594" w:hanging="601"/>
      </w:pPr>
      <w:rPr>
        <w:rFonts w:hint="default"/>
        <w:lang w:val="ru-RU" w:eastAsia="en-US" w:bidi="ar-SA"/>
      </w:rPr>
    </w:lvl>
    <w:lvl w:ilvl="3" w:tplc="EEE8FF52">
      <w:numFmt w:val="bullet"/>
      <w:lvlText w:val="•"/>
      <w:lvlJc w:val="left"/>
      <w:pPr>
        <w:ind w:left="3651" w:hanging="601"/>
      </w:pPr>
      <w:rPr>
        <w:rFonts w:hint="default"/>
        <w:lang w:val="ru-RU" w:eastAsia="en-US" w:bidi="ar-SA"/>
      </w:rPr>
    </w:lvl>
    <w:lvl w:ilvl="4" w:tplc="8FEE0B28">
      <w:numFmt w:val="bullet"/>
      <w:lvlText w:val="•"/>
      <w:lvlJc w:val="left"/>
      <w:pPr>
        <w:ind w:left="4708" w:hanging="601"/>
      </w:pPr>
      <w:rPr>
        <w:rFonts w:hint="default"/>
        <w:lang w:val="ru-RU" w:eastAsia="en-US" w:bidi="ar-SA"/>
      </w:rPr>
    </w:lvl>
    <w:lvl w:ilvl="5" w:tplc="3ED28ECC">
      <w:numFmt w:val="bullet"/>
      <w:lvlText w:val="•"/>
      <w:lvlJc w:val="left"/>
      <w:pPr>
        <w:ind w:left="5765" w:hanging="601"/>
      </w:pPr>
      <w:rPr>
        <w:rFonts w:hint="default"/>
        <w:lang w:val="ru-RU" w:eastAsia="en-US" w:bidi="ar-SA"/>
      </w:rPr>
    </w:lvl>
    <w:lvl w:ilvl="6" w:tplc="8A9C10B6">
      <w:numFmt w:val="bullet"/>
      <w:lvlText w:val="•"/>
      <w:lvlJc w:val="left"/>
      <w:pPr>
        <w:ind w:left="6822" w:hanging="601"/>
      </w:pPr>
      <w:rPr>
        <w:rFonts w:hint="default"/>
        <w:lang w:val="ru-RU" w:eastAsia="en-US" w:bidi="ar-SA"/>
      </w:rPr>
    </w:lvl>
    <w:lvl w:ilvl="7" w:tplc="59E402CC">
      <w:numFmt w:val="bullet"/>
      <w:lvlText w:val="•"/>
      <w:lvlJc w:val="left"/>
      <w:pPr>
        <w:ind w:left="7879" w:hanging="601"/>
      </w:pPr>
      <w:rPr>
        <w:rFonts w:hint="default"/>
        <w:lang w:val="ru-RU" w:eastAsia="en-US" w:bidi="ar-SA"/>
      </w:rPr>
    </w:lvl>
    <w:lvl w:ilvl="8" w:tplc="A9DCD84A">
      <w:numFmt w:val="bullet"/>
      <w:lvlText w:val="•"/>
      <w:lvlJc w:val="left"/>
      <w:pPr>
        <w:ind w:left="8936" w:hanging="601"/>
      </w:pPr>
      <w:rPr>
        <w:rFonts w:hint="default"/>
        <w:lang w:val="ru-RU" w:eastAsia="en-US" w:bidi="ar-SA"/>
      </w:rPr>
    </w:lvl>
  </w:abstractNum>
  <w:abstractNum w:abstractNumId="1" w15:restartNumberingAfterBreak="0">
    <w:nsid w:val="1C297AD9"/>
    <w:multiLevelType w:val="hybridMultilevel"/>
    <w:tmpl w:val="5C7EE1D6"/>
    <w:lvl w:ilvl="0" w:tplc="6A084E0A">
      <w:start w:val="5"/>
      <w:numFmt w:val="decimal"/>
      <w:lvlText w:val="%1"/>
      <w:lvlJc w:val="left"/>
      <w:pPr>
        <w:ind w:left="2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2BE8A69C">
      <w:numFmt w:val="bullet"/>
      <w:lvlText w:val="•"/>
      <w:lvlJc w:val="left"/>
      <w:pPr>
        <w:ind w:left="971" w:hanging="245"/>
      </w:pPr>
      <w:rPr>
        <w:rFonts w:hint="default"/>
        <w:lang w:val="ru-RU" w:eastAsia="en-US" w:bidi="ar-SA"/>
      </w:rPr>
    </w:lvl>
    <w:lvl w:ilvl="2" w:tplc="47DAFAD8">
      <w:numFmt w:val="bullet"/>
      <w:lvlText w:val="•"/>
      <w:lvlJc w:val="left"/>
      <w:pPr>
        <w:ind w:left="1682" w:hanging="245"/>
      </w:pPr>
      <w:rPr>
        <w:rFonts w:hint="default"/>
        <w:lang w:val="ru-RU" w:eastAsia="en-US" w:bidi="ar-SA"/>
      </w:rPr>
    </w:lvl>
    <w:lvl w:ilvl="3" w:tplc="BEA8B3E0">
      <w:numFmt w:val="bullet"/>
      <w:lvlText w:val="•"/>
      <w:lvlJc w:val="left"/>
      <w:pPr>
        <w:ind w:left="2393" w:hanging="245"/>
      </w:pPr>
      <w:rPr>
        <w:rFonts w:hint="default"/>
        <w:lang w:val="ru-RU" w:eastAsia="en-US" w:bidi="ar-SA"/>
      </w:rPr>
    </w:lvl>
    <w:lvl w:ilvl="4" w:tplc="3E78DDC4">
      <w:numFmt w:val="bullet"/>
      <w:lvlText w:val="•"/>
      <w:lvlJc w:val="left"/>
      <w:pPr>
        <w:ind w:left="3105" w:hanging="245"/>
      </w:pPr>
      <w:rPr>
        <w:rFonts w:hint="default"/>
        <w:lang w:val="ru-RU" w:eastAsia="en-US" w:bidi="ar-SA"/>
      </w:rPr>
    </w:lvl>
    <w:lvl w:ilvl="5" w:tplc="3D52CB6C">
      <w:numFmt w:val="bullet"/>
      <w:lvlText w:val="•"/>
      <w:lvlJc w:val="left"/>
      <w:pPr>
        <w:ind w:left="3816" w:hanging="245"/>
      </w:pPr>
      <w:rPr>
        <w:rFonts w:hint="default"/>
        <w:lang w:val="ru-RU" w:eastAsia="en-US" w:bidi="ar-SA"/>
      </w:rPr>
    </w:lvl>
    <w:lvl w:ilvl="6" w:tplc="A35EEB42">
      <w:numFmt w:val="bullet"/>
      <w:lvlText w:val="•"/>
      <w:lvlJc w:val="left"/>
      <w:pPr>
        <w:ind w:left="4527" w:hanging="245"/>
      </w:pPr>
      <w:rPr>
        <w:rFonts w:hint="default"/>
        <w:lang w:val="ru-RU" w:eastAsia="en-US" w:bidi="ar-SA"/>
      </w:rPr>
    </w:lvl>
    <w:lvl w:ilvl="7" w:tplc="FC947482">
      <w:numFmt w:val="bullet"/>
      <w:lvlText w:val="•"/>
      <w:lvlJc w:val="left"/>
      <w:pPr>
        <w:ind w:left="5239" w:hanging="245"/>
      </w:pPr>
      <w:rPr>
        <w:rFonts w:hint="default"/>
        <w:lang w:val="ru-RU" w:eastAsia="en-US" w:bidi="ar-SA"/>
      </w:rPr>
    </w:lvl>
    <w:lvl w:ilvl="8" w:tplc="FF948A5E">
      <w:numFmt w:val="bullet"/>
      <w:lvlText w:val="•"/>
      <w:lvlJc w:val="left"/>
      <w:pPr>
        <w:ind w:left="5950" w:hanging="245"/>
      </w:pPr>
      <w:rPr>
        <w:rFonts w:hint="default"/>
        <w:lang w:val="ru-RU" w:eastAsia="en-US" w:bidi="ar-SA"/>
      </w:rPr>
    </w:lvl>
  </w:abstractNum>
  <w:abstractNum w:abstractNumId="2" w15:restartNumberingAfterBreak="0">
    <w:nsid w:val="43C75B3A"/>
    <w:multiLevelType w:val="hybridMultilevel"/>
    <w:tmpl w:val="2D7A27FA"/>
    <w:lvl w:ilvl="0" w:tplc="EDCC3822">
      <w:start w:val="1"/>
      <w:numFmt w:val="decimal"/>
      <w:lvlText w:val="%1)"/>
      <w:lvlJc w:val="left"/>
      <w:pPr>
        <w:ind w:left="879" w:hanging="992"/>
      </w:pPr>
      <w:rPr>
        <w:rFonts w:ascii="Times New Roman" w:eastAsia="Times New Roman" w:hAnsi="Times New Roman" w:cs="Times New Roman" w:hint="default"/>
        <w:b w:val="0"/>
        <w:bCs w:val="0"/>
        <w:i w:val="0"/>
        <w:iCs w:val="0"/>
        <w:spacing w:val="0"/>
        <w:w w:val="100"/>
        <w:sz w:val="28"/>
        <w:szCs w:val="28"/>
        <w:lang w:val="ru-RU" w:eastAsia="en-US" w:bidi="ar-SA"/>
      </w:rPr>
    </w:lvl>
    <w:lvl w:ilvl="1" w:tplc="B94AE310">
      <w:numFmt w:val="bullet"/>
      <w:lvlText w:val="-"/>
      <w:lvlJc w:val="left"/>
      <w:pPr>
        <w:ind w:left="1721" w:hanging="843"/>
      </w:pPr>
      <w:rPr>
        <w:rFonts w:ascii="Times New Roman" w:eastAsia="Times New Roman" w:hAnsi="Times New Roman" w:cs="Times New Roman" w:hint="default"/>
        <w:b w:val="0"/>
        <w:bCs w:val="0"/>
        <w:i w:val="0"/>
        <w:iCs w:val="0"/>
        <w:spacing w:val="0"/>
        <w:w w:val="100"/>
        <w:sz w:val="28"/>
        <w:szCs w:val="28"/>
        <w:lang w:val="ru-RU" w:eastAsia="en-US" w:bidi="ar-SA"/>
      </w:rPr>
    </w:lvl>
    <w:lvl w:ilvl="2" w:tplc="63CACE96">
      <w:numFmt w:val="bullet"/>
      <w:lvlText w:val="•"/>
      <w:lvlJc w:val="left"/>
      <w:pPr>
        <w:ind w:left="2756" w:hanging="843"/>
      </w:pPr>
      <w:rPr>
        <w:rFonts w:hint="default"/>
        <w:lang w:val="ru-RU" w:eastAsia="en-US" w:bidi="ar-SA"/>
      </w:rPr>
    </w:lvl>
    <w:lvl w:ilvl="3" w:tplc="0FBC2392">
      <w:numFmt w:val="bullet"/>
      <w:lvlText w:val="•"/>
      <w:lvlJc w:val="left"/>
      <w:pPr>
        <w:ind w:left="3793" w:hanging="843"/>
      </w:pPr>
      <w:rPr>
        <w:rFonts w:hint="default"/>
        <w:lang w:val="ru-RU" w:eastAsia="en-US" w:bidi="ar-SA"/>
      </w:rPr>
    </w:lvl>
    <w:lvl w:ilvl="4" w:tplc="FCBE9B6C">
      <w:numFmt w:val="bullet"/>
      <w:lvlText w:val="•"/>
      <w:lvlJc w:val="left"/>
      <w:pPr>
        <w:ind w:left="4830" w:hanging="843"/>
      </w:pPr>
      <w:rPr>
        <w:rFonts w:hint="default"/>
        <w:lang w:val="ru-RU" w:eastAsia="en-US" w:bidi="ar-SA"/>
      </w:rPr>
    </w:lvl>
    <w:lvl w:ilvl="5" w:tplc="28222DE8">
      <w:numFmt w:val="bullet"/>
      <w:lvlText w:val="•"/>
      <w:lvlJc w:val="left"/>
      <w:pPr>
        <w:ind w:left="5866" w:hanging="843"/>
      </w:pPr>
      <w:rPr>
        <w:rFonts w:hint="default"/>
        <w:lang w:val="ru-RU" w:eastAsia="en-US" w:bidi="ar-SA"/>
      </w:rPr>
    </w:lvl>
    <w:lvl w:ilvl="6" w:tplc="622E1D68">
      <w:numFmt w:val="bullet"/>
      <w:lvlText w:val="•"/>
      <w:lvlJc w:val="left"/>
      <w:pPr>
        <w:ind w:left="6903" w:hanging="843"/>
      </w:pPr>
      <w:rPr>
        <w:rFonts w:hint="default"/>
        <w:lang w:val="ru-RU" w:eastAsia="en-US" w:bidi="ar-SA"/>
      </w:rPr>
    </w:lvl>
    <w:lvl w:ilvl="7" w:tplc="66206DAC">
      <w:numFmt w:val="bullet"/>
      <w:lvlText w:val="•"/>
      <w:lvlJc w:val="left"/>
      <w:pPr>
        <w:ind w:left="7940" w:hanging="843"/>
      </w:pPr>
      <w:rPr>
        <w:rFonts w:hint="default"/>
        <w:lang w:val="ru-RU" w:eastAsia="en-US" w:bidi="ar-SA"/>
      </w:rPr>
    </w:lvl>
    <w:lvl w:ilvl="8" w:tplc="E098B9E6">
      <w:numFmt w:val="bullet"/>
      <w:lvlText w:val="•"/>
      <w:lvlJc w:val="left"/>
      <w:pPr>
        <w:ind w:left="8976" w:hanging="843"/>
      </w:pPr>
      <w:rPr>
        <w:rFonts w:hint="default"/>
        <w:lang w:val="ru-RU" w:eastAsia="en-US" w:bidi="ar-SA"/>
      </w:rPr>
    </w:lvl>
  </w:abstractNum>
  <w:abstractNum w:abstractNumId="3" w15:restartNumberingAfterBreak="0">
    <w:nsid w:val="5C684754"/>
    <w:multiLevelType w:val="multilevel"/>
    <w:tmpl w:val="93828F86"/>
    <w:lvl w:ilvl="0">
      <w:start w:val="1"/>
      <w:numFmt w:val="decimal"/>
      <w:lvlText w:val="%1"/>
      <w:lvlJc w:val="left"/>
      <w:pPr>
        <w:ind w:left="431" w:hanging="420"/>
      </w:pPr>
      <w:rPr>
        <w:rFonts w:hint="default"/>
        <w:lang w:val="ru-RU" w:eastAsia="en-US" w:bidi="ar-SA"/>
      </w:rPr>
    </w:lvl>
    <w:lvl w:ilvl="1">
      <w:start w:val="1"/>
      <w:numFmt w:val="decimal"/>
      <w:lvlText w:val="%1.%2."/>
      <w:lvlJc w:val="left"/>
      <w:pPr>
        <w:ind w:left="43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6" w:hanging="600"/>
      </w:pPr>
      <w:rPr>
        <w:rFonts w:hint="default"/>
        <w:lang w:val="ru-RU" w:eastAsia="en-US" w:bidi="ar-SA"/>
      </w:rPr>
    </w:lvl>
    <w:lvl w:ilvl="4">
      <w:numFmt w:val="bullet"/>
      <w:lvlText w:val="•"/>
      <w:lvlJc w:val="left"/>
      <w:pPr>
        <w:ind w:left="1319" w:hanging="600"/>
      </w:pPr>
      <w:rPr>
        <w:rFonts w:hint="default"/>
        <w:lang w:val="ru-RU" w:eastAsia="en-US" w:bidi="ar-SA"/>
      </w:rPr>
    </w:lvl>
    <w:lvl w:ilvl="5">
      <w:numFmt w:val="bullet"/>
      <w:lvlText w:val="•"/>
      <w:lvlJc w:val="left"/>
      <w:pPr>
        <w:ind w:left="1612" w:hanging="600"/>
      </w:pPr>
      <w:rPr>
        <w:rFonts w:hint="default"/>
        <w:lang w:val="ru-RU" w:eastAsia="en-US" w:bidi="ar-SA"/>
      </w:rPr>
    </w:lvl>
    <w:lvl w:ilvl="6">
      <w:numFmt w:val="bullet"/>
      <w:lvlText w:val="•"/>
      <w:lvlJc w:val="left"/>
      <w:pPr>
        <w:ind w:left="1905" w:hanging="600"/>
      </w:pPr>
      <w:rPr>
        <w:rFonts w:hint="default"/>
        <w:lang w:val="ru-RU" w:eastAsia="en-US" w:bidi="ar-SA"/>
      </w:rPr>
    </w:lvl>
    <w:lvl w:ilvl="7">
      <w:numFmt w:val="bullet"/>
      <w:lvlText w:val="•"/>
      <w:lvlJc w:val="left"/>
      <w:pPr>
        <w:ind w:left="2198" w:hanging="600"/>
      </w:pPr>
      <w:rPr>
        <w:rFonts w:hint="default"/>
        <w:lang w:val="ru-RU" w:eastAsia="en-US" w:bidi="ar-SA"/>
      </w:rPr>
    </w:lvl>
    <w:lvl w:ilvl="8">
      <w:numFmt w:val="bullet"/>
      <w:lvlText w:val="•"/>
      <w:lvlJc w:val="left"/>
      <w:pPr>
        <w:ind w:left="2491" w:hanging="600"/>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85"/>
    <w:rsid w:val="0005526A"/>
    <w:rsid w:val="000650AB"/>
    <w:rsid w:val="00086727"/>
    <w:rsid w:val="00093685"/>
    <w:rsid w:val="000E2B20"/>
    <w:rsid w:val="001925AD"/>
    <w:rsid w:val="001F20E9"/>
    <w:rsid w:val="0028794A"/>
    <w:rsid w:val="00396832"/>
    <w:rsid w:val="003A3D7A"/>
    <w:rsid w:val="003B73ED"/>
    <w:rsid w:val="003E5F1E"/>
    <w:rsid w:val="003E63BF"/>
    <w:rsid w:val="003F0B1B"/>
    <w:rsid w:val="0042539E"/>
    <w:rsid w:val="00463CD7"/>
    <w:rsid w:val="00475288"/>
    <w:rsid w:val="00492CB5"/>
    <w:rsid w:val="004D5AC6"/>
    <w:rsid w:val="005B34E9"/>
    <w:rsid w:val="00624FE2"/>
    <w:rsid w:val="00626688"/>
    <w:rsid w:val="00675098"/>
    <w:rsid w:val="006C3531"/>
    <w:rsid w:val="006E2B72"/>
    <w:rsid w:val="006F294F"/>
    <w:rsid w:val="0072600A"/>
    <w:rsid w:val="007351DA"/>
    <w:rsid w:val="007716B9"/>
    <w:rsid w:val="007A3FD1"/>
    <w:rsid w:val="008053C4"/>
    <w:rsid w:val="00844219"/>
    <w:rsid w:val="00846DEA"/>
    <w:rsid w:val="00950084"/>
    <w:rsid w:val="009D0D6E"/>
    <w:rsid w:val="009F537A"/>
    <w:rsid w:val="00A958A0"/>
    <w:rsid w:val="00B411FE"/>
    <w:rsid w:val="00B663DA"/>
    <w:rsid w:val="00B9484A"/>
    <w:rsid w:val="00BC4261"/>
    <w:rsid w:val="00BC653D"/>
    <w:rsid w:val="00BD4AE3"/>
    <w:rsid w:val="00BF141F"/>
    <w:rsid w:val="00C325F4"/>
    <w:rsid w:val="00C4040B"/>
    <w:rsid w:val="00C40A99"/>
    <w:rsid w:val="00C960EE"/>
    <w:rsid w:val="00CF6541"/>
    <w:rsid w:val="00D15B61"/>
    <w:rsid w:val="00DA70F8"/>
    <w:rsid w:val="00E75621"/>
    <w:rsid w:val="00EF2835"/>
    <w:rsid w:val="00F04205"/>
    <w:rsid w:val="00F211C7"/>
    <w:rsid w:val="00F22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3BFFA"/>
  <w15:chartTrackingRefBased/>
  <w15:docId w15:val="{4652375B-EB39-45EF-830E-83234FFB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C653D"/>
    <w:pPr>
      <w:widowControl w:val="0"/>
      <w:autoSpaceDE w:val="0"/>
      <w:autoSpaceDN w:val="0"/>
      <w:spacing w:before="5" w:after="0" w:line="240" w:lineRule="auto"/>
      <w:ind w:left="489"/>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653D"/>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BC653D"/>
  </w:style>
  <w:style w:type="table" w:customStyle="1" w:styleId="TableNormal">
    <w:name w:val="Table Normal"/>
    <w:uiPriority w:val="2"/>
    <w:semiHidden/>
    <w:unhideWhenUsed/>
    <w:qFormat/>
    <w:rsid w:val="00BC65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C653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C653D"/>
    <w:rPr>
      <w:rFonts w:ascii="Times New Roman" w:eastAsia="Times New Roman" w:hAnsi="Times New Roman" w:cs="Times New Roman"/>
      <w:sz w:val="28"/>
      <w:szCs w:val="28"/>
    </w:rPr>
  </w:style>
  <w:style w:type="paragraph" w:styleId="a5">
    <w:name w:val="List Paragraph"/>
    <w:basedOn w:val="a"/>
    <w:uiPriority w:val="1"/>
    <w:qFormat/>
    <w:rsid w:val="00BC653D"/>
    <w:pPr>
      <w:widowControl w:val="0"/>
      <w:autoSpaceDE w:val="0"/>
      <w:autoSpaceDN w:val="0"/>
      <w:spacing w:after="0" w:line="240" w:lineRule="auto"/>
      <w:ind w:left="879"/>
      <w:jc w:val="both"/>
    </w:pPr>
    <w:rPr>
      <w:rFonts w:ascii="Times New Roman" w:eastAsia="Times New Roman" w:hAnsi="Times New Roman" w:cs="Times New Roman"/>
    </w:rPr>
  </w:style>
  <w:style w:type="paragraph" w:customStyle="1" w:styleId="TableParagraph">
    <w:name w:val="Table Paragraph"/>
    <w:basedOn w:val="a"/>
    <w:uiPriority w:val="1"/>
    <w:qFormat/>
    <w:rsid w:val="00BC653D"/>
    <w:pPr>
      <w:widowControl w:val="0"/>
      <w:autoSpaceDE w:val="0"/>
      <w:autoSpaceDN w:val="0"/>
      <w:spacing w:after="0" w:line="240" w:lineRule="auto"/>
      <w:ind w:left="9"/>
    </w:pPr>
    <w:rPr>
      <w:rFonts w:ascii="Times New Roman" w:eastAsia="Times New Roman" w:hAnsi="Times New Roman" w:cs="Times New Roman"/>
    </w:rPr>
  </w:style>
  <w:style w:type="paragraph" w:styleId="a6">
    <w:name w:val="header"/>
    <w:basedOn w:val="a"/>
    <w:link w:val="a7"/>
    <w:uiPriority w:val="99"/>
    <w:unhideWhenUsed/>
    <w:rsid w:val="00BC653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Верхний колонтитул Знак"/>
    <w:basedOn w:val="a0"/>
    <w:link w:val="a6"/>
    <w:uiPriority w:val="99"/>
    <w:rsid w:val="00BC653D"/>
    <w:rPr>
      <w:rFonts w:ascii="Times New Roman" w:eastAsia="Times New Roman" w:hAnsi="Times New Roman" w:cs="Times New Roman"/>
    </w:rPr>
  </w:style>
  <w:style w:type="paragraph" w:styleId="a8">
    <w:name w:val="footer"/>
    <w:basedOn w:val="a"/>
    <w:link w:val="a9"/>
    <w:uiPriority w:val="99"/>
    <w:unhideWhenUsed/>
    <w:rsid w:val="00BC653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8"/>
    <w:uiPriority w:val="99"/>
    <w:rsid w:val="00BC65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1934</Words>
  <Characters>11029</Characters>
  <Application>Microsoft Office Word</Application>
  <DocSecurity>0</DocSecurity>
  <Lines>91</Lines>
  <Paragraphs>25</Paragraphs>
  <ScaleCrop>false</ScaleCrop>
  <Company>SPecialiST RePack</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dcterms:created xsi:type="dcterms:W3CDTF">2025-08-23T23:42:00Z</dcterms:created>
  <dcterms:modified xsi:type="dcterms:W3CDTF">2025-09-29T07:40:00Z</dcterms:modified>
</cp:coreProperties>
</file>